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69F9" w:rsidRPr="000B69F9" w:rsidRDefault="000B69F9" w:rsidP="000B69F9">
      <w:pPr>
        <w:widowControl/>
        <w:spacing w:before="100" w:beforeAutospacing="1" w:after="100" w:afterAutospacing="1" w:line="330" w:lineRule="atLeast"/>
        <w:jc w:val="center"/>
        <w:rPr>
          <w:rFonts w:ascii="微软雅黑" w:eastAsia="微软雅黑" w:hAnsi="微软雅黑" w:cs="宋体"/>
          <w:color w:val="000000"/>
          <w:kern w:val="0"/>
          <w:sz w:val="28"/>
          <w:szCs w:val="28"/>
        </w:rPr>
      </w:pPr>
      <w:bookmarkStart w:id="0" w:name="_GoBack"/>
      <w:r w:rsidRPr="000B69F9">
        <w:rPr>
          <w:rFonts w:ascii="ˎ̥" w:hAnsi="ˎ̥"/>
          <w:b/>
          <w:bCs/>
          <w:color w:val="000000"/>
          <w:sz w:val="28"/>
          <w:szCs w:val="28"/>
        </w:rPr>
        <w:t>中国地质大学（武汉）</w:t>
      </w:r>
      <w:r w:rsidRPr="000B69F9">
        <w:rPr>
          <w:rFonts w:ascii="ˎ̥" w:hAnsi="ˎ̥"/>
          <w:b/>
          <w:bCs/>
          <w:color w:val="000000"/>
          <w:sz w:val="28"/>
          <w:szCs w:val="28"/>
        </w:rPr>
        <w:t>2018</w:t>
      </w:r>
      <w:r w:rsidRPr="000B69F9">
        <w:rPr>
          <w:rFonts w:ascii="ˎ̥" w:hAnsi="ˎ̥"/>
          <w:b/>
          <w:bCs/>
          <w:color w:val="000000"/>
          <w:sz w:val="28"/>
          <w:szCs w:val="28"/>
        </w:rPr>
        <w:t>年招收</w:t>
      </w:r>
      <w:r w:rsidRPr="000B69F9">
        <w:rPr>
          <w:rFonts w:ascii="ˎ̥" w:hAnsi="ˎ̥"/>
          <w:b/>
          <w:bCs/>
          <w:color w:val="000000"/>
          <w:sz w:val="28"/>
          <w:szCs w:val="28"/>
        </w:rPr>
        <w:t>MBA</w:t>
      </w:r>
      <w:r w:rsidRPr="000B69F9">
        <w:rPr>
          <w:rFonts w:ascii="ˎ̥" w:hAnsi="ˎ̥"/>
          <w:b/>
          <w:bCs/>
          <w:color w:val="000000"/>
          <w:sz w:val="28"/>
          <w:szCs w:val="28"/>
        </w:rPr>
        <w:t>非全日制研究生简章</w:t>
      </w:r>
    </w:p>
    <w:bookmarkEnd w:id="0"/>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中国地质大学是教育部直属全国重点大学</w:t>
      </w:r>
      <w:r w:rsidRPr="000B69F9">
        <w:rPr>
          <w:rFonts w:ascii="ˎ̥" w:eastAsia="宋体" w:hAnsi="ˎ̥" w:cs="宋体"/>
          <w:color w:val="000000"/>
          <w:kern w:val="0"/>
          <w:szCs w:val="21"/>
        </w:rPr>
        <w:t xml:space="preserve">, </w:t>
      </w:r>
      <w:r w:rsidRPr="000B69F9">
        <w:rPr>
          <w:rFonts w:ascii="ˎ̥" w:eastAsia="宋体" w:hAnsi="ˎ̥" w:cs="宋体"/>
          <w:color w:val="000000"/>
          <w:kern w:val="0"/>
          <w:szCs w:val="21"/>
        </w:rPr>
        <w:t>是国家批准设立研究生院的大学，是国家</w:t>
      </w:r>
      <w:r w:rsidRPr="000B69F9">
        <w:rPr>
          <w:rFonts w:ascii="ˎ̥" w:eastAsia="宋体" w:hAnsi="ˎ̥" w:cs="宋体"/>
          <w:color w:val="000000"/>
          <w:kern w:val="0"/>
          <w:szCs w:val="21"/>
        </w:rPr>
        <w:t>“211</w:t>
      </w:r>
      <w:r w:rsidRPr="000B69F9">
        <w:rPr>
          <w:rFonts w:ascii="ˎ̥" w:eastAsia="宋体" w:hAnsi="ˎ̥" w:cs="宋体"/>
          <w:color w:val="000000"/>
          <w:kern w:val="0"/>
          <w:szCs w:val="21"/>
        </w:rPr>
        <w:t>工程</w:t>
      </w:r>
      <w:r w:rsidRPr="000B69F9">
        <w:rPr>
          <w:rFonts w:ascii="ˎ̥" w:eastAsia="宋体" w:hAnsi="ˎ̥" w:cs="宋体"/>
          <w:color w:val="000000"/>
          <w:kern w:val="0"/>
          <w:szCs w:val="21"/>
        </w:rPr>
        <w:t>”</w:t>
      </w:r>
      <w:r w:rsidRPr="000B69F9">
        <w:rPr>
          <w:rFonts w:ascii="ˎ̥" w:eastAsia="宋体" w:hAnsi="ˎ̥" w:cs="宋体"/>
          <w:color w:val="000000"/>
          <w:kern w:val="0"/>
          <w:szCs w:val="21"/>
        </w:rPr>
        <w:t>、教育部</w:t>
      </w:r>
      <w:r w:rsidRPr="000B69F9">
        <w:rPr>
          <w:rFonts w:ascii="ˎ̥" w:eastAsia="宋体" w:hAnsi="ˎ̥" w:cs="宋体"/>
          <w:color w:val="000000"/>
          <w:kern w:val="0"/>
          <w:szCs w:val="21"/>
        </w:rPr>
        <w:t>“</w:t>
      </w:r>
      <w:r w:rsidRPr="000B69F9">
        <w:rPr>
          <w:rFonts w:ascii="ˎ̥" w:eastAsia="宋体" w:hAnsi="ˎ̥" w:cs="宋体"/>
          <w:color w:val="000000"/>
          <w:kern w:val="0"/>
          <w:szCs w:val="21"/>
        </w:rPr>
        <w:t>优势学科创新平台</w:t>
      </w:r>
      <w:r w:rsidRPr="000B69F9">
        <w:rPr>
          <w:rFonts w:ascii="ˎ̥" w:eastAsia="宋体" w:hAnsi="ˎ̥" w:cs="宋体"/>
          <w:color w:val="000000"/>
          <w:kern w:val="0"/>
          <w:szCs w:val="21"/>
        </w:rPr>
        <w:t>”</w:t>
      </w:r>
      <w:r w:rsidRPr="000B69F9">
        <w:rPr>
          <w:rFonts w:ascii="ˎ̥" w:eastAsia="宋体" w:hAnsi="ˎ̥" w:cs="宋体"/>
          <w:color w:val="000000"/>
          <w:kern w:val="0"/>
          <w:szCs w:val="21"/>
        </w:rPr>
        <w:t>项目建设的大学；中国地质大学（武汉）位于武汉东湖之畔，南望山麓。学校以地球科学为主要特色，拥有地质学、地质资源与地质工程</w:t>
      </w:r>
      <w:r w:rsidRPr="000B69F9">
        <w:rPr>
          <w:rFonts w:ascii="ˎ̥" w:eastAsia="宋体" w:hAnsi="ˎ̥" w:cs="宋体"/>
          <w:color w:val="000000"/>
          <w:kern w:val="0"/>
          <w:szCs w:val="21"/>
        </w:rPr>
        <w:t>2</w:t>
      </w:r>
      <w:r w:rsidRPr="000B69F9">
        <w:rPr>
          <w:rFonts w:ascii="ˎ̥" w:eastAsia="宋体" w:hAnsi="ˎ̥" w:cs="宋体"/>
          <w:color w:val="000000"/>
          <w:kern w:val="0"/>
          <w:szCs w:val="21"/>
        </w:rPr>
        <w:t>个国家一级重点学科，学科涵盖理学、工学、文学、管理学、经济学、法学、教育学、艺术学、哲学等门类。学校是全国文明单位、湖北省最佳文明单位。</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2018</w:t>
      </w:r>
      <w:r w:rsidRPr="000B69F9">
        <w:rPr>
          <w:rFonts w:ascii="微软雅黑" w:eastAsia="微软雅黑" w:hAnsi="微软雅黑" w:cs="宋体"/>
          <w:color w:val="000000"/>
          <w:kern w:val="0"/>
          <w:szCs w:val="21"/>
        </w:rPr>
        <w:t>年中国地质大学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w:t>
      </w:r>
      <w:r w:rsidRPr="000B69F9">
        <w:rPr>
          <w:rFonts w:ascii="ˎ̥" w:eastAsia="宋体" w:hAnsi="ˎ̥" w:cs="宋体"/>
          <w:color w:val="000000"/>
          <w:kern w:val="0"/>
          <w:szCs w:val="21"/>
        </w:rPr>
        <w:t>继续招收工商管理硕士</w:t>
      </w:r>
      <w:r w:rsidRPr="000B69F9">
        <w:rPr>
          <w:rFonts w:ascii="ˎ̥" w:eastAsia="宋体" w:hAnsi="ˎ̥" w:cs="宋体"/>
          <w:color w:val="000000"/>
          <w:kern w:val="0"/>
          <w:szCs w:val="21"/>
        </w:rPr>
        <w:t>(MBA)</w:t>
      </w:r>
      <w:r w:rsidRPr="000B69F9">
        <w:rPr>
          <w:rFonts w:ascii="ˎ̥" w:eastAsia="宋体" w:hAnsi="ˎ̥" w:cs="宋体"/>
          <w:color w:val="000000"/>
          <w:kern w:val="0"/>
          <w:szCs w:val="21"/>
        </w:rPr>
        <w:t>专业学位</w:t>
      </w:r>
      <w:r w:rsidRPr="000B69F9">
        <w:rPr>
          <w:rFonts w:ascii="微软雅黑" w:eastAsia="微软雅黑" w:hAnsi="微软雅黑" w:cs="宋体"/>
          <w:color w:val="000000"/>
          <w:kern w:val="0"/>
          <w:szCs w:val="21"/>
        </w:rPr>
        <w:t>非全日制硕士研究生，热忱欢迎广大考生报考。</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一、</w:t>
      </w:r>
      <w:r w:rsidRPr="000B69F9">
        <w:rPr>
          <w:rFonts w:ascii="微软雅黑" w:eastAsia="微软雅黑" w:hAnsi="微软雅黑" w:cs="宋体"/>
          <w:b/>
          <w:bCs/>
          <w:color w:val="000000"/>
          <w:kern w:val="0"/>
          <w:szCs w:val="21"/>
        </w:rPr>
        <w:t>报考条件</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1</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中华人民共和国公民。</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2</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拥护中国共产党的领导，品德良好，遵纪守法。</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3</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身体健康状况符合国家规定的体检要求。</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4</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大学本科毕业后有</w:t>
      </w:r>
      <w:r w:rsidRPr="000B69F9">
        <w:rPr>
          <w:rFonts w:ascii="ˎ̥" w:eastAsia="宋体" w:hAnsi="ˎ̥" w:cs="宋体"/>
          <w:color w:val="000000"/>
          <w:kern w:val="0"/>
          <w:szCs w:val="21"/>
        </w:rPr>
        <w:t>3</w:t>
      </w:r>
      <w:r w:rsidRPr="000B69F9">
        <w:rPr>
          <w:rFonts w:ascii="ˎ̥" w:eastAsia="宋体" w:hAnsi="ˎ̥" w:cs="宋体"/>
          <w:color w:val="000000"/>
          <w:kern w:val="0"/>
          <w:szCs w:val="21"/>
        </w:rPr>
        <w:t>年以上工作经验的人员</w:t>
      </w:r>
      <w:r w:rsidRPr="000B69F9">
        <w:rPr>
          <w:rFonts w:ascii="ˎ̥" w:eastAsia="宋体" w:hAnsi="ˎ̥" w:cs="宋体"/>
          <w:color w:val="000000"/>
          <w:kern w:val="0"/>
          <w:szCs w:val="21"/>
        </w:rPr>
        <w:t>;</w:t>
      </w:r>
      <w:r w:rsidRPr="000B69F9">
        <w:rPr>
          <w:rFonts w:ascii="ˎ̥" w:eastAsia="宋体" w:hAnsi="ˎ̥" w:cs="宋体"/>
          <w:color w:val="000000"/>
          <w:kern w:val="0"/>
          <w:szCs w:val="21"/>
        </w:rPr>
        <w:t>或获得国家承认的高职高专毕业学历后，有</w:t>
      </w:r>
      <w:r w:rsidRPr="000B69F9">
        <w:rPr>
          <w:rFonts w:ascii="ˎ̥" w:eastAsia="宋体" w:hAnsi="ˎ̥" w:cs="宋体"/>
          <w:color w:val="000000"/>
          <w:kern w:val="0"/>
          <w:szCs w:val="21"/>
        </w:rPr>
        <w:t>5</w:t>
      </w:r>
      <w:r w:rsidRPr="000B69F9">
        <w:rPr>
          <w:rFonts w:ascii="ˎ̥" w:eastAsia="宋体" w:hAnsi="ˎ̥" w:cs="宋体"/>
          <w:color w:val="000000"/>
          <w:kern w:val="0"/>
          <w:szCs w:val="21"/>
        </w:rPr>
        <w:t>年以上工作经验，达到与大学本科毕业生同等学力的人员</w:t>
      </w:r>
      <w:r w:rsidRPr="000B69F9">
        <w:rPr>
          <w:rFonts w:ascii="ˎ̥" w:eastAsia="宋体" w:hAnsi="ˎ̥" w:cs="宋体"/>
          <w:color w:val="000000"/>
          <w:kern w:val="0"/>
          <w:szCs w:val="21"/>
        </w:rPr>
        <w:t>;</w:t>
      </w:r>
      <w:r w:rsidRPr="000B69F9">
        <w:rPr>
          <w:rFonts w:ascii="ˎ̥" w:eastAsia="宋体" w:hAnsi="ˎ̥" w:cs="宋体"/>
          <w:color w:val="000000"/>
          <w:kern w:val="0"/>
          <w:szCs w:val="21"/>
        </w:rPr>
        <w:t>或已获硕士学位或博士学位并有</w:t>
      </w:r>
      <w:r w:rsidRPr="000B69F9">
        <w:rPr>
          <w:rFonts w:ascii="ˎ̥" w:eastAsia="宋体" w:hAnsi="ˎ̥" w:cs="宋体"/>
          <w:color w:val="000000"/>
          <w:kern w:val="0"/>
          <w:szCs w:val="21"/>
        </w:rPr>
        <w:t>2</w:t>
      </w:r>
      <w:r w:rsidRPr="000B69F9">
        <w:rPr>
          <w:rFonts w:ascii="ˎ̥" w:eastAsia="宋体" w:hAnsi="ˎ̥" w:cs="宋体"/>
          <w:color w:val="000000"/>
          <w:kern w:val="0"/>
          <w:szCs w:val="21"/>
        </w:rPr>
        <w:t>年以上工作经验的人员</w:t>
      </w:r>
      <w:r w:rsidRPr="000B69F9">
        <w:rPr>
          <w:rFonts w:ascii="ˎ̥" w:eastAsia="宋体" w:hAnsi="ˎ̥" w:cs="宋体"/>
          <w:color w:val="000000"/>
          <w:kern w:val="0"/>
          <w:szCs w:val="21"/>
        </w:rPr>
        <w:t>(</w:t>
      </w:r>
      <w:r w:rsidRPr="000B69F9">
        <w:rPr>
          <w:rFonts w:ascii="ˎ̥" w:eastAsia="宋体" w:hAnsi="ˎ̥" w:cs="宋体"/>
          <w:color w:val="000000"/>
          <w:kern w:val="0"/>
          <w:szCs w:val="21"/>
        </w:rPr>
        <w:t>工作年限计算截至日期为录取入学年的</w:t>
      </w:r>
      <w:r w:rsidRPr="000B69F9">
        <w:rPr>
          <w:rFonts w:ascii="ˎ̥" w:eastAsia="宋体" w:hAnsi="ˎ̥" w:cs="宋体"/>
          <w:color w:val="000000"/>
          <w:kern w:val="0"/>
          <w:szCs w:val="21"/>
        </w:rPr>
        <w:t>8</w:t>
      </w:r>
      <w:r w:rsidRPr="000B69F9">
        <w:rPr>
          <w:rFonts w:ascii="ˎ̥" w:eastAsia="宋体" w:hAnsi="ˎ̥" w:cs="宋体"/>
          <w:color w:val="000000"/>
          <w:kern w:val="0"/>
          <w:szCs w:val="21"/>
        </w:rPr>
        <w:t>月</w:t>
      </w:r>
      <w:r w:rsidRPr="000B69F9">
        <w:rPr>
          <w:rFonts w:ascii="ˎ̥" w:eastAsia="宋体" w:hAnsi="ˎ̥" w:cs="宋体"/>
          <w:color w:val="000000"/>
          <w:kern w:val="0"/>
          <w:szCs w:val="21"/>
        </w:rPr>
        <w:t>31</w:t>
      </w:r>
      <w:r w:rsidRPr="000B69F9">
        <w:rPr>
          <w:rFonts w:ascii="ˎ̥" w:eastAsia="宋体" w:hAnsi="ˎ̥" w:cs="宋体"/>
          <w:color w:val="000000"/>
          <w:kern w:val="0"/>
          <w:szCs w:val="21"/>
        </w:rPr>
        <w:t>日</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工商管理硕士专业学位研究生相关考试招生政策同时按照《教育部关于进一步规范工商管理硕士专业学位研究生教育的意见》</w:t>
      </w:r>
      <w:r w:rsidRPr="000B69F9">
        <w:rPr>
          <w:rFonts w:ascii="ˎ̥" w:eastAsia="宋体" w:hAnsi="ˎ̥" w:cs="宋体"/>
          <w:color w:val="000000"/>
          <w:kern w:val="0"/>
          <w:szCs w:val="21"/>
        </w:rPr>
        <w:t>(</w:t>
      </w:r>
      <w:r w:rsidRPr="000B69F9">
        <w:rPr>
          <w:rFonts w:ascii="ˎ̥" w:eastAsia="宋体" w:hAnsi="ˎ̥" w:cs="宋体"/>
          <w:color w:val="000000"/>
          <w:kern w:val="0"/>
          <w:szCs w:val="21"/>
        </w:rPr>
        <w:t>教研〔</w:t>
      </w:r>
      <w:r w:rsidRPr="000B69F9">
        <w:rPr>
          <w:rFonts w:ascii="ˎ̥" w:eastAsia="宋体" w:hAnsi="ˎ̥" w:cs="宋体"/>
          <w:color w:val="000000"/>
          <w:kern w:val="0"/>
          <w:szCs w:val="21"/>
        </w:rPr>
        <w:t>2016</w:t>
      </w:r>
      <w:r w:rsidRPr="000B69F9">
        <w:rPr>
          <w:rFonts w:ascii="ˎ̥" w:eastAsia="宋体" w:hAnsi="ˎ̥" w:cs="宋体"/>
          <w:color w:val="000000"/>
          <w:kern w:val="0"/>
          <w:szCs w:val="21"/>
        </w:rPr>
        <w:t>〕</w:t>
      </w:r>
      <w:r w:rsidRPr="000B69F9">
        <w:rPr>
          <w:rFonts w:ascii="ˎ̥" w:eastAsia="宋体" w:hAnsi="ˎ̥" w:cs="宋体"/>
          <w:color w:val="000000"/>
          <w:kern w:val="0"/>
          <w:szCs w:val="21"/>
        </w:rPr>
        <w:t>2</w:t>
      </w:r>
      <w:r w:rsidRPr="000B69F9">
        <w:rPr>
          <w:rFonts w:ascii="ˎ̥" w:eastAsia="宋体" w:hAnsi="ˎ̥" w:cs="宋体"/>
          <w:color w:val="000000"/>
          <w:kern w:val="0"/>
          <w:szCs w:val="21"/>
        </w:rPr>
        <w:t>号</w:t>
      </w:r>
      <w:r w:rsidRPr="000B69F9">
        <w:rPr>
          <w:rFonts w:ascii="ˎ̥" w:eastAsia="宋体" w:hAnsi="ˎ̥" w:cs="宋体"/>
          <w:color w:val="000000"/>
          <w:kern w:val="0"/>
          <w:szCs w:val="21"/>
        </w:rPr>
        <w:t>)</w:t>
      </w:r>
      <w:r w:rsidRPr="000B69F9">
        <w:rPr>
          <w:rFonts w:ascii="ˎ̥" w:eastAsia="宋体" w:hAnsi="ˎ̥" w:cs="宋体"/>
          <w:color w:val="000000"/>
          <w:kern w:val="0"/>
          <w:szCs w:val="21"/>
        </w:rPr>
        <w:t>有关规定执行。</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b/>
          <w:bCs/>
          <w:color w:val="000000"/>
          <w:kern w:val="0"/>
          <w:szCs w:val="21"/>
        </w:rPr>
        <w:t>二、报名流程</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1.</w:t>
      </w:r>
      <w:r w:rsidRPr="000B69F9">
        <w:rPr>
          <w:rFonts w:ascii="ˎ̥" w:eastAsia="宋体" w:hAnsi="ˎ̥" w:cs="宋体"/>
          <w:color w:val="000000"/>
          <w:kern w:val="0"/>
          <w:szCs w:val="21"/>
        </w:rPr>
        <w:t>资格预审</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lastRenderedPageBreak/>
        <w:t>所有考生在网上报名时需在中国地质大学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经管学院首页下载</w:t>
      </w:r>
      <w:r w:rsidRPr="000B69F9">
        <w:rPr>
          <w:rFonts w:ascii="ˎ̥" w:eastAsia="宋体" w:hAnsi="ˎ̥" w:cs="宋体"/>
          <w:color w:val="000000"/>
          <w:kern w:val="0"/>
          <w:szCs w:val="21"/>
        </w:rPr>
        <w:t>“</w:t>
      </w:r>
      <w:r w:rsidRPr="000B69F9">
        <w:rPr>
          <w:rFonts w:ascii="ˎ̥" w:eastAsia="宋体" w:hAnsi="ˎ̥" w:cs="宋体"/>
          <w:color w:val="000000"/>
          <w:kern w:val="0"/>
          <w:szCs w:val="21"/>
        </w:rPr>
        <w:t>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)2018</w:t>
      </w:r>
      <w:r w:rsidRPr="000B69F9">
        <w:rPr>
          <w:rFonts w:ascii="ˎ̥" w:eastAsia="宋体" w:hAnsi="ˎ̥" w:cs="宋体"/>
          <w:color w:val="000000"/>
          <w:kern w:val="0"/>
          <w:szCs w:val="21"/>
        </w:rPr>
        <w:t>年</w:t>
      </w:r>
      <w:r w:rsidRPr="000B69F9">
        <w:rPr>
          <w:rFonts w:ascii="ˎ̥" w:eastAsia="宋体" w:hAnsi="ˎ̥" w:cs="宋体"/>
          <w:color w:val="000000"/>
          <w:kern w:val="0"/>
          <w:szCs w:val="21"/>
        </w:rPr>
        <w:t>MBA</w:t>
      </w:r>
      <w:r w:rsidRPr="000B69F9">
        <w:rPr>
          <w:rFonts w:ascii="ˎ̥" w:eastAsia="宋体" w:hAnsi="ˎ̥" w:cs="宋体"/>
          <w:color w:val="000000"/>
          <w:kern w:val="0"/>
          <w:szCs w:val="21"/>
        </w:rPr>
        <w:t>资格预审表</w:t>
      </w:r>
      <w:r w:rsidRPr="000B69F9">
        <w:rPr>
          <w:rFonts w:ascii="ˎ̥" w:eastAsia="宋体" w:hAnsi="ˎ̥" w:cs="宋体"/>
          <w:color w:val="000000"/>
          <w:kern w:val="0"/>
          <w:szCs w:val="21"/>
        </w:rPr>
        <w:t>”</w:t>
      </w:r>
      <w:r w:rsidRPr="000B69F9">
        <w:rPr>
          <w:rFonts w:ascii="ˎ̥" w:eastAsia="宋体" w:hAnsi="ˎ̥" w:cs="宋体"/>
          <w:color w:val="000000"/>
          <w:kern w:val="0"/>
          <w:szCs w:val="21"/>
        </w:rPr>
        <w:t>填写后于</w:t>
      </w:r>
      <w:r w:rsidRPr="000B69F9">
        <w:rPr>
          <w:rFonts w:ascii="ˎ̥" w:eastAsia="宋体" w:hAnsi="ˎ̥" w:cs="宋体"/>
          <w:color w:val="000000"/>
          <w:kern w:val="0"/>
          <w:szCs w:val="21"/>
        </w:rPr>
        <w:t>2017</w:t>
      </w:r>
      <w:r w:rsidRPr="000B69F9">
        <w:rPr>
          <w:rFonts w:ascii="微软雅黑" w:eastAsia="微软雅黑" w:hAnsi="微软雅黑" w:cs="宋体"/>
          <w:color w:val="000000"/>
          <w:kern w:val="0"/>
          <w:szCs w:val="21"/>
        </w:rPr>
        <w:t>年</w:t>
      </w:r>
      <w:r w:rsidRPr="000B69F9">
        <w:rPr>
          <w:rFonts w:ascii="ˎ̥" w:eastAsia="宋体" w:hAnsi="ˎ̥" w:cs="宋体"/>
          <w:color w:val="000000"/>
          <w:kern w:val="0"/>
          <w:szCs w:val="21"/>
        </w:rPr>
        <w:t>10</w:t>
      </w:r>
      <w:r w:rsidRPr="000B69F9">
        <w:rPr>
          <w:rFonts w:ascii="ˎ̥" w:eastAsia="宋体" w:hAnsi="ˎ̥" w:cs="宋体"/>
          <w:color w:val="000000"/>
          <w:kern w:val="0"/>
          <w:szCs w:val="21"/>
        </w:rPr>
        <w:t>月</w:t>
      </w:r>
      <w:r w:rsidRPr="000B69F9">
        <w:rPr>
          <w:rFonts w:ascii="ˎ̥" w:eastAsia="宋体" w:hAnsi="ˎ̥" w:cs="宋体"/>
          <w:color w:val="000000"/>
          <w:kern w:val="0"/>
          <w:szCs w:val="21"/>
        </w:rPr>
        <w:t>31</w:t>
      </w:r>
      <w:r w:rsidRPr="000B69F9">
        <w:rPr>
          <w:rFonts w:ascii="ˎ̥" w:eastAsia="宋体" w:hAnsi="ˎ̥" w:cs="宋体"/>
          <w:color w:val="000000"/>
          <w:kern w:val="0"/>
          <w:szCs w:val="21"/>
        </w:rPr>
        <w:t>日前发邮件至</w:t>
      </w:r>
      <w:r w:rsidRPr="000B69F9">
        <w:rPr>
          <w:rFonts w:ascii="ˎ̥" w:eastAsia="宋体" w:hAnsi="ˎ̥" w:cs="宋体"/>
          <w:color w:val="000000"/>
          <w:kern w:val="0"/>
          <w:szCs w:val="21"/>
        </w:rPr>
        <w:t>mbacug@163.com(</w:t>
      </w:r>
      <w:r w:rsidRPr="000B69F9">
        <w:rPr>
          <w:rFonts w:ascii="ˎ̥" w:eastAsia="宋体" w:hAnsi="ˎ̥" w:cs="宋体"/>
          <w:color w:val="000000"/>
          <w:kern w:val="0"/>
          <w:szCs w:val="21"/>
        </w:rPr>
        <w:t>邮件主题请注明：资格预审</w:t>
      </w:r>
      <w:r w:rsidRPr="000B69F9">
        <w:rPr>
          <w:rFonts w:ascii="ˎ̥" w:eastAsia="宋体" w:hAnsi="ˎ̥" w:cs="宋体"/>
          <w:color w:val="000000"/>
          <w:kern w:val="0"/>
          <w:szCs w:val="21"/>
        </w:rPr>
        <w:t>-</w:t>
      </w:r>
      <w:r w:rsidRPr="000B69F9">
        <w:rPr>
          <w:rFonts w:ascii="ˎ̥" w:eastAsia="宋体" w:hAnsi="ˎ̥" w:cs="宋体"/>
          <w:color w:val="000000"/>
          <w:kern w:val="0"/>
          <w:szCs w:val="21"/>
        </w:rPr>
        <w:t>考生姓名</w:t>
      </w:r>
      <w:r w:rsidRPr="000B69F9">
        <w:rPr>
          <w:rFonts w:ascii="ˎ̥" w:eastAsia="宋体" w:hAnsi="ˎ̥" w:cs="宋体"/>
          <w:color w:val="000000"/>
          <w:kern w:val="0"/>
          <w:szCs w:val="21"/>
        </w:rPr>
        <w:t>)</w:t>
      </w:r>
      <w:r w:rsidRPr="000B69F9">
        <w:rPr>
          <w:rFonts w:ascii="ˎ̥" w:eastAsia="宋体" w:hAnsi="ˎ̥" w:cs="宋体"/>
          <w:color w:val="000000"/>
          <w:kern w:val="0"/>
          <w:szCs w:val="21"/>
        </w:rPr>
        <w:t>。中国地质大学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)MBA</w:t>
      </w:r>
      <w:r w:rsidRPr="000B69F9">
        <w:rPr>
          <w:rFonts w:ascii="ˎ̥" w:eastAsia="宋体" w:hAnsi="ˎ̥" w:cs="宋体"/>
          <w:color w:val="000000"/>
          <w:kern w:val="0"/>
          <w:szCs w:val="21"/>
        </w:rPr>
        <w:t>中心</w:t>
      </w:r>
      <w:r w:rsidRPr="000B69F9">
        <w:rPr>
          <w:rFonts w:ascii="微软雅黑" w:eastAsia="微软雅黑" w:hAnsi="微软雅黑" w:cs="宋体"/>
          <w:color w:val="000000"/>
          <w:kern w:val="0"/>
          <w:szCs w:val="21"/>
        </w:rPr>
        <w:t>将对考生报名条件进行资格预审，并将结果及时告知考生。凡是符合中国地质大学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)MBA</w:t>
      </w:r>
      <w:r w:rsidRPr="000B69F9">
        <w:rPr>
          <w:rFonts w:ascii="ˎ̥" w:eastAsia="宋体" w:hAnsi="ˎ̥" w:cs="宋体"/>
          <w:color w:val="000000"/>
          <w:kern w:val="0"/>
          <w:szCs w:val="21"/>
        </w:rPr>
        <w:t>报考条件者可参加现场确认，</w:t>
      </w:r>
      <w:r w:rsidRPr="000B69F9">
        <w:rPr>
          <w:rFonts w:ascii="微软雅黑" w:eastAsia="微软雅黑" w:hAnsi="微软雅黑" w:cs="宋体"/>
          <w:color w:val="000000"/>
          <w:kern w:val="0"/>
          <w:szCs w:val="21"/>
        </w:rPr>
        <w:t>对于不符合条件的考生我校将不允许报考，考生请自行转报其他院校。</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2.</w:t>
      </w:r>
      <w:r w:rsidRPr="000B69F9">
        <w:rPr>
          <w:rFonts w:ascii="ˎ̥" w:eastAsia="宋体" w:hAnsi="ˎ̥" w:cs="宋体"/>
          <w:color w:val="000000"/>
          <w:kern w:val="0"/>
          <w:szCs w:val="21"/>
        </w:rPr>
        <w:t>网上报名</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报名时间为</w:t>
      </w:r>
      <w:r w:rsidRPr="000B69F9">
        <w:rPr>
          <w:rFonts w:ascii="ˎ̥" w:eastAsia="宋体" w:hAnsi="ˎ̥" w:cs="宋体"/>
          <w:color w:val="000000"/>
          <w:kern w:val="0"/>
          <w:szCs w:val="21"/>
        </w:rPr>
        <w:t>2017</w:t>
      </w:r>
      <w:r w:rsidRPr="000B69F9">
        <w:rPr>
          <w:rFonts w:ascii="微软雅黑" w:eastAsia="微软雅黑" w:hAnsi="微软雅黑" w:cs="宋体"/>
          <w:color w:val="000000"/>
          <w:kern w:val="0"/>
          <w:szCs w:val="21"/>
        </w:rPr>
        <w:t>年</w:t>
      </w:r>
      <w:r w:rsidRPr="000B69F9">
        <w:rPr>
          <w:rFonts w:ascii="ˎ̥" w:eastAsia="宋体" w:hAnsi="ˎ̥" w:cs="宋体"/>
          <w:color w:val="000000"/>
          <w:kern w:val="0"/>
          <w:szCs w:val="21"/>
        </w:rPr>
        <w:t>10</w:t>
      </w:r>
      <w:r w:rsidRPr="000B69F9">
        <w:rPr>
          <w:rFonts w:ascii="ˎ̥" w:eastAsia="宋体" w:hAnsi="ˎ̥" w:cs="宋体"/>
          <w:color w:val="000000"/>
          <w:kern w:val="0"/>
          <w:szCs w:val="21"/>
        </w:rPr>
        <w:t>月</w:t>
      </w:r>
      <w:r w:rsidRPr="000B69F9">
        <w:rPr>
          <w:rFonts w:ascii="ˎ̥" w:eastAsia="宋体" w:hAnsi="ˎ̥" w:cs="宋体"/>
          <w:color w:val="000000"/>
          <w:kern w:val="0"/>
          <w:szCs w:val="21"/>
        </w:rPr>
        <w:t>10</w:t>
      </w:r>
      <w:r w:rsidRPr="000B69F9">
        <w:rPr>
          <w:rFonts w:ascii="ˎ̥" w:eastAsia="宋体" w:hAnsi="ˎ̥" w:cs="宋体"/>
          <w:color w:val="000000"/>
          <w:kern w:val="0"/>
          <w:szCs w:val="21"/>
        </w:rPr>
        <w:t>日至</w:t>
      </w:r>
      <w:r w:rsidRPr="000B69F9">
        <w:rPr>
          <w:rFonts w:ascii="ˎ̥" w:eastAsia="宋体" w:hAnsi="ˎ̥" w:cs="宋体"/>
          <w:color w:val="000000"/>
          <w:kern w:val="0"/>
          <w:szCs w:val="21"/>
        </w:rPr>
        <w:t>10</w:t>
      </w:r>
      <w:r w:rsidRPr="000B69F9">
        <w:rPr>
          <w:rFonts w:ascii="ˎ̥" w:eastAsia="宋体" w:hAnsi="ˎ̥" w:cs="宋体"/>
          <w:color w:val="000000"/>
          <w:kern w:val="0"/>
          <w:szCs w:val="21"/>
        </w:rPr>
        <w:t>月</w:t>
      </w:r>
      <w:r w:rsidRPr="000B69F9">
        <w:rPr>
          <w:rFonts w:ascii="ˎ̥" w:eastAsia="宋体" w:hAnsi="ˎ̥" w:cs="宋体"/>
          <w:color w:val="000000"/>
          <w:kern w:val="0"/>
          <w:szCs w:val="21"/>
        </w:rPr>
        <w:t>31</w:t>
      </w:r>
      <w:r w:rsidRPr="000B69F9">
        <w:rPr>
          <w:rFonts w:ascii="ˎ̥" w:eastAsia="宋体" w:hAnsi="ˎ̥" w:cs="宋体"/>
          <w:color w:val="000000"/>
          <w:kern w:val="0"/>
          <w:szCs w:val="21"/>
        </w:rPr>
        <w:t>日，每天</w:t>
      </w:r>
      <w:r w:rsidRPr="000B69F9">
        <w:rPr>
          <w:rFonts w:ascii="ˎ̥" w:eastAsia="宋体" w:hAnsi="ˎ̥" w:cs="宋体"/>
          <w:color w:val="000000"/>
          <w:kern w:val="0"/>
          <w:szCs w:val="21"/>
        </w:rPr>
        <w:t>9:00-22:00</w:t>
      </w:r>
      <w:r w:rsidRPr="000B69F9">
        <w:rPr>
          <w:rFonts w:ascii="ˎ̥" w:eastAsia="宋体" w:hAnsi="ˎ̥" w:cs="宋体"/>
          <w:color w:val="000000"/>
          <w:kern w:val="0"/>
          <w:szCs w:val="21"/>
        </w:rPr>
        <w:t>。逾期不再补报，也不得再修改报名信息。考生可在中国研究生招生信息网</w:t>
      </w:r>
      <w:r w:rsidRPr="000B69F9">
        <w:rPr>
          <w:rFonts w:ascii="ˎ̥" w:eastAsia="宋体" w:hAnsi="ˎ̥" w:cs="宋体"/>
          <w:color w:val="000000"/>
          <w:kern w:val="0"/>
          <w:szCs w:val="21"/>
        </w:rPr>
        <w:t>(http://yz.chsi.com.cn)</w:t>
      </w:r>
      <w:r w:rsidRPr="000B69F9">
        <w:rPr>
          <w:rFonts w:ascii="ˎ̥" w:eastAsia="宋体" w:hAnsi="ˎ̥" w:cs="宋体"/>
          <w:color w:val="000000"/>
          <w:kern w:val="0"/>
          <w:szCs w:val="21"/>
        </w:rPr>
        <w:t>填写报名信息。</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湖北省内报考中国地质大学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w:t>
      </w:r>
      <w:r w:rsidRPr="000B69F9">
        <w:rPr>
          <w:rFonts w:ascii="ˎ̥" w:eastAsia="宋体" w:hAnsi="ˎ̥" w:cs="宋体"/>
          <w:color w:val="000000"/>
          <w:kern w:val="0"/>
          <w:szCs w:val="21"/>
        </w:rPr>
        <w:t>工商管理硕士的</w:t>
      </w:r>
      <w:proofErr w:type="gramStart"/>
      <w:r w:rsidRPr="000B69F9">
        <w:rPr>
          <w:rFonts w:ascii="ˎ̥" w:eastAsia="宋体" w:hAnsi="ˎ̥" w:cs="宋体"/>
          <w:color w:val="000000"/>
          <w:kern w:val="0"/>
          <w:szCs w:val="21"/>
        </w:rPr>
        <w:t>考生网</w:t>
      </w:r>
      <w:proofErr w:type="gramEnd"/>
      <w:r w:rsidRPr="000B69F9">
        <w:rPr>
          <w:rFonts w:ascii="ˎ̥" w:eastAsia="宋体" w:hAnsi="ˎ̥" w:cs="宋体"/>
          <w:color w:val="000000"/>
          <w:kern w:val="0"/>
          <w:szCs w:val="21"/>
        </w:rPr>
        <w:t>报时选择中国地质大学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w:t>
      </w:r>
      <w:r w:rsidRPr="000B69F9">
        <w:rPr>
          <w:rFonts w:ascii="ˎ̥" w:eastAsia="宋体" w:hAnsi="ˎ̥" w:cs="宋体"/>
          <w:color w:val="000000"/>
          <w:kern w:val="0"/>
          <w:szCs w:val="21"/>
        </w:rPr>
        <w:t>报考点</w:t>
      </w:r>
      <w:r w:rsidRPr="000B69F9">
        <w:rPr>
          <w:rFonts w:ascii="ˎ̥" w:eastAsia="宋体" w:hAnsi="ˎ̥" w:cs="宋体"/>
          <w:color w:val="000000"/>
          <w:kern w:val="0"/>
          <w:szCs w:val="21"/>
        </w:rPr>
        <w:t>(4203</w:t>
      </w:r>
      <w:r w:rsidRPr="000B69F9">
        <w:rPr>
          <w:rFonts w:ascii="ˎ̥" w:eastAsia="宋体" w:hAnsi="ˎ̥" w:cs="宋体"/>
          <w:color w:val="000000"/>
          <w:kern w:val="0"/>
          <w:szCs w:val="21"/>
        </w:rPr>
        <w:t>报考点</w:t>
      </w:r>
      <w:r w:rsidRPr="000B69F9">
        <w:rPr>
          <w:rFonts w:ascii="ˎ̥" w:eastAsia="宋体" w:hAnsi="ˎ̥" w:cs="宋体"/>
          <w:color w:val="000000"/>
          <w:kern w:val="0"/>
          <w:szCs w:val="21"/>
        </w:rPr>
        <w:t>);</w:t>
      </w:r>
      <w:r w:rsidRPr="000B69F9">
        <w:rPr>
          <w:rFonts w:ascii="ˎ̥" w:eastAsia="宋体" w:hAnsi="ˎ̥" w:cs="宋体"/>
          <w:color w:val="000000"/>
          <w:kern w:val="0"/>
          <w:szCs w:val="21"/>
        </w:rPr>
        <w:t>其他地区考生根据工作或户口所在地所在省招生考试机构规定就近选择报考点。</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3.</w:t>
      </w:r>
      <w:r w:rsidRPr="000B69F9">
        <w:rPr>
          <w:rFonts w:ascii="微软雅黑" w:eastAsia="微软雅黑" w:hAnsi="微软雅黑" w:cs="宋体"/>
          <w:color w:val="000000"/>
          <w:kern w:val="0"/>
          <w:szCs w:val="21"/>
        </w:rPr>
        <w:t>现场确认</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w:t>
      </w:r>
      <w:r w:rsidRPr="000B69F9">
        <w:rPr>
          <w:rFonts w:ascii="ˎ̥" w:eastAsia="宋体" w:hAnsi="ˎ̥" w:cs="宋体"/>
          <w:color w:val="000000"/>
          <w:kern w:val="0"/>
          <w:szCs w:val="21"/>
        </w:rPr>
        <w:t>1</w:t>
      </w:r>
      <w:r w:rsidRPr="000B69F9">
        <w:rPr>
          <w:rFonts w:ascii="微软雅黑" w:eastAsia="微软雅黑" w:hAnsi="微软雅黑" w:cs="宋体"/>
          <w:color w:val="000000"/>
          <w:kern w:val="0"/>
          <w:szCs w:val="21"/>
        </w:rPr>
        <w:t>）考生到报考点指定的地方进行现场确认。</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w:t>
      </w:r>
      <w:r w:rsidRPr="000B69F9">
        <w:rPr>
          <w:rFonts w:ascii="ˎ̥" w:eastAsia="宋体" w:hAnsi="ˎ̥" w:cs="宋体"/>
          <w:color w:val="000000"/>
          <w:kern w:val="0"/>
          <w:szCs w:val="21"/>
        </w:rPr>
        <w:t>2</w:t>
      </w:r>
      <w:r w:rsidRPr="000B69F9">
        <w:rPr>
          <w:rFonts w:ascii="微软雅黑" w:eastAsia="微软雅黑" w:hAnsi="微软雅黑" w:cs="宋体"/>
          <w:color w:val="000000"/>
          <w:kern w:val="0"/>
          <w:szCs w:val="21"/>
        </w:rPr>
        <w:t>）考生提交本人居民身份证、学历学位证书</w:t>
      </w:r>
      <w:r w:rsidRPr="000B69F9">
        <w:rPr>
          <w:rFonts w:ascii="ˎ̥" w:eastAsia="宋体" w:hAnsi="ˎ̥" w:cs="宋体"/>
          <w:color w:val="000000"/>
          <w:kern w:val="0"/>
          <w:szCs w:val="21"/>
        </w:rPr>
        <w:t>(</w:t>
      </w:r>
      <w:r w:rsidRPr="000B69F9">
        <w:rPr>
          <w:rFonts w:ascii="ˎ̥" w:eastAsia="宋体" w:hAnsi="ˎ̥" w:cs="宋体"/>
          <w:color w:val="000000"/>
          <w:kern w:val="0"/>
          <w:szCs w:val="21"/>
        </w:rPr>
        <w:t>普通高校、成人高校、普通高校举办的成人高校学历教育应届本科毕业生持学生证</w:t>
      </w:r>
      <w:r w:rsidRPr="000B69F9">
        <w:rPr>
          <w:rFonts w:ascii="ˎ̥" w:eastAsia="宋体" w:hAnsi="ˎ̥" w:cs="宋体"/>
          <w:color w:val="000000"/>
          <w:kern w:val="0"/>
          <w:szCs w:val="21"/>
        </w:rPr>
        <w:t>)</w:t>
      </w:r>
      <w:r w:rsidRPr="000B69F9">
        <w:rPr>
          <w:rFonts w:ascii="ˎ̥" w:eastAsia="宋体" w:hAnsi="ˎ̥" w:cs="宋体"/>
          <w:color w:val="000000"/>
          <w:kern w:val="0"/>
          <w:szCs w:val="21"/>
        </w:rPr>
        <w:t>和网上报名编号，由报考点工作人员进行核对。报考</w:t>
      </w:r>
      <w:r w:rsidRPr="000B69F9">
        <w:rPr>
          <w:rFonts w:ascii="ˎ̥" w:eastAsia="宋体" w:hAnsi="ˎ̥" w:cs="宋体"/>
          <w:color w:val="000000"/>
          <w:kern w:val="0"/>
          <w:szCs w:val="21"/>
        </w:rPr>
        <w:t>“</w:t>
      </w:r>
      <w:r w:rsidRPr="000B69F9">
        <w:rPr>
          <w:rFonts w:ascii="ˎ̥" w:eastAsia="宋体" w:hAnsi="ˎ̥" w:cs="宋体"/>
          <w:color w:val="000000"/>
          <w:kern w:val="0"/>
          <w:szCs w:val="21"/>
        </w:rPr>
        <w:t>退役大学生士兵</w:t>
      </w:r>
      <w:r w:rsidRPr="000B69F9">
        <w:rPr>
          <w:rFonts w:ascii="ˎ̥" w:eastAsia="宋体" w:hAnsi="ˎ̥" w:cs="宋体"/>
          <w:color w:val="000000"/>
          <w:kern w:val="0"/>
          <w:szCs w:val="21"/>
        </w:rPr>
        <w:t>”</w:t>
      </w:r>
      <w:r w:rsidRPr="000B69F9">
        <w:rPr>
          <w:rFonts w:ascii="ˎ̥" w:eastAsia="宋体" w:hAnsi="ˎ̥" w:cs="宋体"/>
          <w:color w:val="000000"/>
          <w:kern w:val="0"/>
          <w:szCs w:val="21"/>
        </w:rPr>
        <w:t>专项硕士研究生招生计划的考生还应提交本人《入伍批准书》和《退出现役证》原件或复印件。</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在录取当年</w:t>
      </w:r>
      <w:r w:rsidRPr="000B69F9">
        <w:rPr>
          <w:rFonts w:ascii="ˎ̥" w:eastAsia="宋体" w:hAnsi="ˎ̥" w:cs="宋体"/>
          <w:color w:val="000000"/>
          <w:kern w:val="0"/>
          <w:szCs w:val="21"/>
        </w:rPr>
        <w:t>9</w:t>
      </w:r>
      <w:r w:rsidRPr="000B69F9">
        <w:rPr>
          <w:rFonts w:ascii="ˎ̥" w:eastAsia="宋体" w:hAnsi="ˎ̥" w:cs="宋体"/>
          <w:color w:val="000000"/>
          <w:kern w:val="0"/>
          <w:szCs w:val="21"/>
        </w:rPr>
        <w:t>月</w:t>
      </w:r>
      <w:r w:rsidRPr="000B69F9">
        <w:rPr>
          <w:rFonts w:ascii="ˎ̥" w:eastAsia="宋体" w:hAnsi="ˎ̥" w:cs="宋体"/>
          <w:color w:val="000000"/>
          <w:kern w:val="0"/>
          <w:szCs w:val="21"/>
        </w:rPr>
        <w:t>1</w:t>
      </w:r>
      <w:r w:rsidRPr="000B69F9">
        <w:rPr>
          <w:rFonts w:ascii="ˎ̥" w:eastAsia="宋体" w:hAnsi="ˎ̥" w:cs="宋体"/>
          <w:color w:val="000000"/>
          <w:kern w:val="0"/>
          <w:szCs w:val="21"/>
        </w:rPr>
        <w:t>日前可取得国家承认本科毕业证书的自学考试和网络教育本科生，须凭颁发毕业证书的省级自学考试机构或网络教育高校出具的相关证明方可办理网上报名现场确认手续。</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考生应认真了解并严格按照报考条件及相关政策要求选择填报志愿。现场确认时要对本人网上报名信息进行认真核对并确认，报名信息经考生确认后一律不作修改。</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lastRenderedPageBreak/>
        <w:t>（</w:t>
      </w:r>
      <w:r w:rsidRPr="000B69F9">
        <w:rPr>
          <w:rFonts w:ascii="ˎ̥" w:eastAsia="宋体" w:hAnsi="ˎ̥" w:cs="宋体"/>
          <w:color w:val="000000"/>
          <w:kern w:val="0"/>
          <w:szCs w:val="21"/>
        </w:rPr>
        <w:t>3</w:t>
      </w:r>
      <w:r w:rsidRPr="000B69F9">
        <w:rPr>
          <w:rFonts w:ascii="微软雅黑" w:eastAsia="微软雅黑" w:hAnsi="微软雅黑" w:cs="宋体"/>
          <w:color w:val="000000"/>
          <w:kern w:val="0"/>
          <w:szCs w:val="21"/>
        </w:rPr>
        <w:t>）考生应按规定缴纳报考费。</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w:t>
      </w:r>
      <w:r w:rsidRPr="000B69F9">
        <w:rPr>
          <w:rFonts w:ascii="ˎ̥" w:eastAsia="宋体" w:hAnsi="ˎ̥" w:cs="宋体"/>
          <w:color w:val="000000"/>
          <w:kern w:val="0"/>
          <w:szCs w:val="21"/>
        </w:rPr>
        <w:t>4</w:t>
      </w:r>
      <w:r w:rsidRPr="000B69F9">
        <w:rPr>
          <w:rFonts w:ascii="微软雅黑" w:eastAsia="微软雅黑" w:hAnsi="微软雅黑" w:cs="宋体"/>
          <w:color w:val="000000"/>
          <w:kern w:val="0"/>
          <w:szCs w:val="21"/>
        </w:rPr>
        <w:t>）考生应按报考点规定配合采集本人图像等相关电子信息。</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4.</w:t>
      </w:r>
      <w:r w:rsidRPr="000B69F9">
        <w:rPr>
          <w:rFonts w:ascii="ˎ̥" w:eastAsia="宋体" w:hAnsi="ˎ̥" w:cs="宋体"/>
          <w:color w:val="000000"/>
          <w:kern w:val="0"/>
          <w:szCs w:val="21"/>
        </w:rPr>
        <w:t>准考证打印</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2017</w:t>
      </w:r>
      <w:r w:rsidRPr="000B69F9">
        <w:rPr>
          <w:rFonts w:ascii="微软雅黑" w:eastAsia="微软雅黑" w:hAnsi="微软雅黑" w:cs="宋体"/>
          <w:color w:val="000000"/>
          <w:kern w:val="0"/>
          <w:szCs w:val="21"/>
        </w:rPr>
        <w:t>年</w:t>
      </w:r>
      <w:r w:rsidRPr="000B69F9">
        <w:rPr>
          <w:rFonts w:ascii="ˎ̥" w:eastAsia="宋体" w:hAnsi="ˎ̥" w:cs="宋体"/>
          <w:color w:val="000000"/>
          <w:kern w:val="0"/>
          <w:szCs w:val="21"/>
        </w:rPr>
        <w:t>12</w:t>
      </w:r>
      <w:r w:rsidRPr="000B69F9">
        <w:rPr>
          <w:rFonts w:ascii="ˎ̥" w:eastAsia="宋体" w:hAnsi="ˎ̥" w:cs="宋体"/>
          <w:color w:val="000000"/>
          <w:kern w:val="0"/>
          <w:szCs w:val="21"/>
        </w:rPr>
        <w:t>月</w:t>
      </w:r>
      <w:r w:rsidRPr="000B69F9">
        <w:rPr>
          <w:rFonts w:ascii="ˎ̥" w:eastAsia="宋体" w:hAnsi="ˎ̥" w:cs="宋体"/>
          <w:color w:val="000000"/>
          <w:kern w:val="0"/>
          <w:szCs w:val="21"/>
        </w:rPr>
        <w:t>14</w:t>
      </w:r>
      <w:r w:rsidRPr="000B69F9">
        <w:rPr>
          <w:rFonts w:ascii="微软雅黑" w:eastAsia="微软雅黑" w:hAnsi="微软雅黑" w:cs="宋体"/>
          <w:color w:val="000000"/>
          <w:kern w:val="0"/>
          <w:szCs w:val="21"/>
        </w:rPr>
        <w:t>日至</w:t>
      </w:r>
      <w:r w:rsidRPr="000B69F9">
        <w:rPr>
          <w:rFonts w:ascii="ˎ̥" w:eastAsia="宋体" w:hAnsi="ˎ̥" w:cs="宋体"/>
          <w:color w:val="000000"/>
          <w:kern w:val="0"/>
          <w:szCs w:val="21"/>
        </w:rPr>
        <w:t>12</w:t>
      </w:r>
      <w:r w:rsidRPr="000B69F9">
        <w:rPr>
          <w:rFonts w:ascii="ˎ̥" w:eastAsia="宋体" w:hAnsi="ˎ̥" w:cs="宋体"/>
          <w:color w:val="000000"/>
          <w:kern w:val="0"/>
          <w:szCs w:val="21"/>
        </w:rPr>
        <w:t>月</w:t>
      </w:r>
      <w:r w:rsidRPr="000B69F9">
        <w:rPr>
          <w:rFonts w:ascii="ˎ̥" w:eastAsia="宋体" w:hAnsi="ˎ̥" w:cs="宋体"/>
          <w:color w:val="000000"/>
          <w:kern w:val="0"/>
          <w:szCs w:val="21"/>
        </w:rPr>
        <w:t>25</w:t>
      </w:r>
      <w:r w:rsidRPr="000B69F9">
        <w:rPr>
          <w:rFonts w:ascii="ˎ̥" w:eastAsia="宋体" w:hAnsi="ˎ̥" w:cs="宋体"/>
          <w:color w:val="000000"/>
          <w:kern w:val="0"/>
          <w:szCs w:val="21"/>
        </w:rPr>
        <w:t>日期间</w:t>
      </w:r>
      <w:r w:rsidRPr="000B69F9">
        <w:rPr>
          <w:rFonts w:ascii="微软雅黑" w:eastAsia="微软雅黑" w:hAnsi="微软雅黑" w:cs="宋体"/>
          <w:color w:val="000000"/>
          <w:kern w:val="0"/>
          <w:szCs w:val="21"/>
        </w:rPr>
        <w:t>，考生</w:t>
      </w:r>
      <w:proofErr w:type="gramStart"/>
      <w:r w:rsidRPr="000B69F9">
        <w:rPr>
          <w:rFonts w:ascii="微软雅黑" w:eastAsia="微软雅黑" w:hAnsi="微软雅黑" w:cs="宋体"/>
          <w:color w:val="000000"/>
          <w:kern w:val="0"/>
          <w:szCs w:val="21"/>
        </w:rPr>
        <w:t>可凭网报用户名</w:t>
      </w:r>
      <w:proofErr w:type="gramEnd"/>
      <w:r w:rsidRPr="000B69F9">
        <w:rPr>
          <w:rFonts w:ascii="微软雅黑" w:eastAsia="微软雅黑" w:hAnsi="微软雅黑" w:cs="宋体"/>
          <w:color w:val="000000"/>
          <w:kern w:val="0"/>
          <w:szCs w:val="21"/>
        </w:rPr>
        <w:t>和密码登录中国研究生招生信息网，下载打印《准考证》。《准考证》使用</w:t>
      </w:r>
      <w:r w:rsidRPr="000B69F9">
        <w:rPr>
          <w:rFonts w:ascii="ˎ̥" w:eastAsia="宋体" w:hAnsi="ˎ̥" w:cs="宋体"/>
          <w:color w:val="000000"/>
          <w:kern w:val="0"/>
          <w:szCs w:val="21"/>
        </w:rPr>
        <w:t>A4</w:t>
      </w:r>
      <w:r w:rsidRPr="000B69F9">
        <w:rPr>
          <w:rFonts w:ascii="ˎ̥" w:eastAsia="宋体" w:hAnsi="ˎ̥" w:cs="宋体"/>
          <w:color w:val="000000"/>
          <w:kern w:val="0"/>
          <w:szCs w:val="21"/>
        </w:rPr>
        <w:t>幅面白纸打印，正反两面在使用期间不得涂改。考生凭下载打印的《准考证》及居民身份证参加考试。请考生务必妥善保管</w:t>
      </w:r>
      <w:proofErr w:type="gramStart"/>
      <w:r w:rsidRPr="000B69F9">
        <w:rPr>
          <w:rFonts w:ascii="ˎ̥" w:eastAsia="宋体" w:hAnsi="ˎ̥" w:cs="宋体"/>
          <w:color w:val="000000"/>
          <w:kern w:val="0"/>
          <w:szCs w:val="21"/>
        </w:rPr>
        <w:t>个人网报用户名</w:t>
      </w:r>
      <w:proofErr w:type="gramEnd"/>
      <w:r w:rsidRPr="000B69F9">
        <w:rPr>
          <w:rFonts w:ascii="ˎ̥" w:eastAsia="宋体" w:hAnsi="ˎ̥" w:cs="宋体"/>
          <w:color w:val="000000"/>
          <w:kern w:val="0"/>
          <w:szCs w:val="21"/>
        </w:rPr>
        <w:t>、密码及《准考证》、居民身份证等证件，避免泄露丢失造成损失。</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b/>
          <w:bCs/>
          <w:color w:val="000000"/>
          <w:kern w:val="0"/>
          <w:szCs w:val="21"/>
        </w:rPr>
        <w:t>三、资格审查</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1.</w:t>
      </w:r>
      <w:r w:rsidRPr="000B69F9">
        <w:rPr>
          <w:rFonts w:ascii="ˎ̥" w:eastAsia="宋体" w:hAnsi="ˎ̥" w:cs="宋体"/>
          <w:color w:val="000000"/>
          <w:kern w:val="0"/>
          <w:szCs w:val="21"/>
        </w:rPr>
        <w:t>现场确认信息时，考生必须持本人第二代居民身份证、学历证书原件</w:t>
      </w:r>
      <w:r w:rsidRPr="000B69F9">
        <w:rPr>
          <w:rFonts w:ascii="ˎ̥" w:eastAsia="宋体" w:hAnsi="ˎ̥" w:cs="宋体"/>
          <w:color w:val="000000"/>
          <w:kern w:val="0"/>
          <w:szCs w:val="21"/>
        </w:rPr>
        <w:t>(</w:t>
      </w:r>
      <w:r w:rsidRPr="000B69F9">
        <w:rPr>
          <w:rFonts w:ascii="ˎ̥" w:eastAsia="宋体" w:hAnsi="ˎ̥" w:cs="宋体"/>
          <w:color w:val="000000"/>
          <w:kern w:val="0"/>
          <w:szCs w:val="21"/>
        </w:rPr>
        <w:t>普通高校和成人高校应届本科毕业生持学生证</w:t>
      </w:r>
      <w:r w:rsidRPr="000B69F9">
        <w:rPr>
          <w:rFonts w:ascii="ˎ̥" w:eastAsia="宋体" w:hAnsi="ˎ̥" w:cs="宋体"/>
          <w:color w:val="000000"/>
          <w:kern w:val="0"/>
          <w:szCs w:val="21"/>
        </w:rPr>
        <w:t>)</w:t>
      </w:r>
      <w:r w:rsidRPr="000B69F9">
        <w:rPr>
          <w:rFonts w:ascii="ˎ̥" w:eastAsia="宋体" w:hAnsi="ˎ̥" w:cs="宋体"/>
          <w:color w:val="000000"/>
          <w:kern w:val="0"/>
          <w:szCs w:val="21"/>
        </w:rPr>
        <w:t>和网上报名号进行资格审查合格后方可办理现场确认手续，否则不予办理。</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2.</w:t>
      </w:r>
      <w:r w:rsidRPr="000B69F9">
        <w:rPr>
          <w:rFonts w:ascii="ˎ̥" w:eastAsia="宋体" w:hAnsi="ˎ̥" w:cs="宋体"/>
          <w:color w:val="000000"/>
          <w:kern w:val="0"/>
          <w:szCs w:val="21"/>
        </w:rPr>
        <w:t>报名期间</w:t>
      </w:r>
      <w:proofErr w:type="gramStart"/>
      <w:r w:rsidRPr="000B69F9">
        <w:rPr>
          <w:rFonts w:ascii="ˎ̥" w:eastAsia="宋体" w:hAnsi="ˎ̥" w:cs="宋体"/>
          <w:color w:val="000000"/>
          <w:kern w:val="0"/>
          <w:szCs w:val="21"/>
        </w:rPr>
        <w:t>学信网</w:t>
      </w:r>
      <w:proofErr w:type="gramEnd"/>
      <w:r w:rsidRPr="000B69F9">
        <w:rPr>
          <w:rFonts w:ascii="ˎ̥" w:eastAsia="宋体" w:hAnsi="ˎ̥" w:cs="宋体"/>
          <w:color w:val="000000"/>
          <w:kern w:val="0"/>
          <w:szCs w:val="21"/>
        </w:rPr>
        <w:t>(www.chsi.com.cn)</w:t>
      </w:r>
      <w:r w:rsidRPr="000B69F9">
        <w:rPr>
          <w:rFonts w:ascii="ˎ̥" w:eastAsia="宋体" w:hAnsi="ˎ̥" w:cs="宋体"/>
          <w:color w:val="000000"/>
          <w:kern w:val="0"/>
          <w:szCs w:val="21"/>
        </w:rPr>
        <w:t>将对考生学历</w:t>
      </w:r>
      <w:r w:rsidRPr="000B69F9">
        <w:rPr>
          <w:rFonts w:ascii="ˎ̥" w:eastAsia="宋体" w:hAnsi="ˎ̥" w:cs="宋体"/>
          <w:color w:val="000000"/>
          <w:kern w:val="0"/>
          <w:szCs w:val="21"/>
        </w:rPr>
        <w:t>(</w:t>
      </w:r>
      <w:r w:rsidRPr="000B69F9">
        <w:rPr>
          <w:rFonts w:ascii="ˎ̥" w:eastAsia="宋体" w:hAnsi="ˎ̥" w:cs="宋体"/>
          <w:color w:val="000000"/>
          <w:kern w:val="0"/>
          <w:szCs w:val="21"/>
        </w:rPr>
        <w:t>学籍</w:t>
      </w:r>
      <w:r w:rsidRPr="000B69F9">
        <w:rPr>
          <w:rFonts w:ascii="ˎ̥" w:eastAsia="宋体" w:hAnsi="ˎ̥" w:cs="宋体"/>
          <w:color w:val="000000"/>
          <w:kern w:val="0"/>
          <w:szCs w:val="21"/>
        </w:rPr>
        <w:t>)</w:t>
      </w:r>
      <w:r w:rsidRPr="000B69F9">
        <w:rPr>
          <w:rFonts w:ascii="ˎ̥" w:eastAsia="宋体" w:hAnsi="ˎ̥" w:cs="宋体"/>
          <w:color w:val="000000"/>
          <w:kern w:val="0"/>
          <w:szCs w:val="21"/>
        </w:rPr>
        <w:t>信息进行网上校验，并在考生提交报名信息三天内反馈校验结果。考生可随时上网查看学历</w:t>
      </w:r>
      <w:r w:rsidRPr="000B69F9">
        <w:rPr>
          <w:rFonts w:ascii="ˎ̥" w:eastAsia="宋体" w:hAnsi="ˎ̥" w:cs="宋体"/>
          <w:color w:val="000000"/>
          <w:kern w:val="0"/>
          <w:szCs w:val="21"/>
        </w:rPr>
        <w:t>(</w:t>
      </w:r>
      <w:r w:rsidRPr="000B69F9">
        <w:rPr>
          <w:rFonts w:ascii="ˎ̥" w:eastAsia="宋体" w:hAnsi="ˎ̥" w:cs="宋体"/>
          <w:color w:val="000000"/>
          <w:kern w:val="0"/>
          <w:szCs w:val="21"/>
        </w:rPr>
        <w:t>学籍</w:t>
      </w:r>
      <w:r w:rsidRPr="000B69F9">
        <w:rPr>
          <w:rFonts w:ascii="ˎ̥" w:eastAsia="宋体" w:hAnsi="ˎ̥" w:cs="宋体"/>
          <w:color w:val="000000"/>
          <w:kern w:val="0"/>
          <w:szCs w:val="21"/>
        </w:rPr>
        <w:t>)</w:t>
      </w:r>
      <w:r w:rsidRPr="000B69F9">
        <w:rPr>
          <w:rFonts w:ascii="ˎ̥" w:eastAsia="宋体" w:hAnsi="ˎ̥" w:cs="宋体"/>
          <w:color w:val="000000"/>
          <w:kern w:val="0"/>
          <w:szCs w:val="21"/>
        </w:rPr>
        <w:t>校验结果。建议考生在报名前或报名期间自行</w:t>
      </w:r>
      <w:proofErr w:type="gramStart"/>
      <w:r w:rsidRPr="000B69F9">
        <w:rPr>
          <w:rFonts w:ascii="ˎ̥" w:eastAsia="宋体" w:hAnsi="ˎ̥" w:cs="宋体"/>
          <w:color w:val="000000"/>
          <w:kern w:val="0"/>
          <w:szCs w:val="21"/>
        </w:rPr>
        <w:t>登录学信网</w:t>
      </w:r>
      <w:proofErr w:type="gramEnd"/>
      <w:r w:rsidRPr="000B69F9">
        <w:rPr>
          <w:rFonts w:ascii="ˎ̥" w:eastAsia="宋体" w:hAnsi="ˎ̥" w:cs="宋体"/>
          <w:color w:val="000000"/>
          <w:kern w:val="0"/>
          <w:szCs w:val="21"/>
        </w:rPr>
        <w:t>查询本人学历</w:t>
      </w:r>
      <w:r w:rsidRPr="000B69F9">
        <w:rPr>
          <w:rFonts w:ascii="ˎ̥" w:eastAsia="宋体" w:hAnsi="ˎ̥" w:cs="宋体"/>
          <w:color w:val="000000"/>
          <w:kern w:val="0"/>
          <w:szCs w:val="21"/>
        </w:rPr>
        <w:t>(</w:t>
      </w:r>
      <w:r w:rsidRPr="000B69F9">
        <w:rPr>
          <w:rFonts w:ascii="ˎ̥" w:eastAsia="宋体" w:hAnsi="ˎ̥" w:cs="宋体"/>
          <w:color w:val="000000"/>
          <w:kern w:val="0"/>
          <w:szCs w:val="21"/>
        </w:rPr>
        <w:t>学籍</w:t>
      </w:r>
      <w:r w:rsidRPr="000B69F9">
        <w:rPr>
          <w:rFonts w:ascii="ˎ̥" w:eastAsia="宋体" w:hAnsi="ˎ̥" w:cs="宋体"/>
          <w:color w:val="000000"/>
          <w:kern w:val="0"/>
          <w:szCs w:val="21"/>
        </w:rPr>
        <w:t>)</w:t>
      </w:r>
      <w:r w:rsidRPr="000B69F9">
        <w:rPr>
          <w:rFonts w:ascii="ˎ̥" w:eastAsia="宋体" w:hAnsi="ˎ̥" w:cs="宋体"/>
          <w:color w:val="000000"/>
          <w:kern w:val="0"/>
          <w:szCs w:val="21"/>
        </w:rPr>
        <w:t>信息，以免耽误现场确认、考试或录取。</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3.</w:t>
      </w:r>
      <w:r w:rsidRPr="000B69F9">
        <w:rPr>
          <w:rFonts w:ascii="ˎ̥" w:eastAsia="宋体" w:hAnsi="ˎ̥" w:cs="宋体"/>
          <w:color w:val="000000"/>
          <w:kern w:val="0"/>
          <w:szCs w:val="21"/>
        </w:rPr>
        <w:t>考生报名时不用出具所在单位同意报考的证明材料。考生与所在单位因报考研究生产生的问题由考生自行处理。若因上述问题造成考生不能复试或无法被录取的后果，学校不承担责任。</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b/>
          <w:bCs/>
          <w:color w:val="000000"/>
          <w:kern w:val="0"/>
          <w:szCs w:val="21"/>
        </w:rPr>
        <w:t>四、初试、复试及录取</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1.</w:t>
      </w:r>
      <w:r w:rsidRPr="000B69F9">
        <w:rPr>
          <w:rFonts w:ascii="ˎ̥" w:eastAsia="宋体" w:hAnsi="ˎ̥" w:cs="宋体"/>
          <w:color w:val="000000"/>
          <w:kern w:val="0"/>
          <w:szCs w:val="21"/>
        </w:rPr>
        <w:t>初试时间</w:t>
      </w:r>
      <w:r w:rsidRPr="000B69F9">
        <w:rPr>
          <w:rFonts w:ascii="ˎ̥" w:eastAsia="宋体" w:hAnsi="ˎ̥" w:cs="宋体"/>
          <w:color w:val="000000"/>
          <w:kern w:val="0"/>
          <w:szCs w:val="21"/>
        </w:rPr>
        <w:t xml:space="preserve"> MBA</w:t>
      </w:r>
      <w:r w:rsidRPr="000B69F9">
        <w:rPr>
          <w:rFonts w:ascii="ˎ̥" w:eastAsia="宋体" w:hAnsi="ˎ̥" w:cs="宋体"/>
          <w:color w:val="000000"/>
          <w:kern w:val="0"/>
          <w:szCs w:val="21"/>
        </w:rPr>
        <w:t>研究生入学全国统一考试初试时间为：</w:t>
      </w:r>
      <w:r w:rsidRPr="000B69F9">
        <w:rPr>
          <w:rFonts w:ascii="ˎ̥" w:eastAsia="宋体" w:hAnsi="ˎ̥" w:cs="宋体"/>
          <w:color w:val="000000"/>
          <w:kern w:val="0"/>
          <w:szCs w:val="21"/>
        </w:rPr>
        <w:t>2017</w:t>
      </w:r>
      <w:r w:rsidRPr="000B69F9">
        <w:rPr>
          <w:rFonts w:ascii="微软雅黑" w:eastAsia="微软雅黑" w:hAnsi="微软雅黑" w:cs="宋体"/>
          <w:color w:val="000000"/>
          <w:kern w:val="0"/>
          <w:szCs w:val="21"/>
        </w:rPr>
        <w:t>年</w:t>
      </w:r>
      <w:r w:rsidRPr="000B69F9">
        <w:rPr>
          <w:rFonts w:ascii="ˎ̥" w:eastAsia="宋体" w:hAnsi="ˎ̥" w:cs="宋体"/>
          <w:color w:val="000000"/>
          <w:kern w:val="0"/>
          <w:szCs w:val="21"/>
        </w:rPr>
        <w:t>12</w:t>
      </w:r>
      <w:r w:rsidRPr="000B69F9">
        <w:rPr>
          <w:rFonts w:ascii="ˎ̥" w:eastAsia="宋体" w:hAnsi="ˎ̥" w:cs="宋体"/>
          <w:color w:val="000000"/>
          <w:kern w:val="0"/>
          <w:szCs w:val="21"/>
        </w:rPr>
        <w:t>月</w:t>
      </w:r>
      <w:r w:rsidRPr="000B69F9">
        <w:rPr>
          <w:rFonts w:ascii="ˎ̥" w:eastAsia="宋体" w:hAnsi="ˎ̥" w:cs="宋体"/>
          <w:color w:val="000000"/>
          <w:kern w:val="0"/>
          <w:szCs w:val="21"/>
        </w:rPr>
        <w:t>23-24</w:t>
      </w:r>
      <w:r w:rsidRPr="000B69F9">
        <w:rPr>
          <w:rFonts w:ascii="ˎ̥" w:eastAsia="宋体" w:hAnsi="ˎ̥" w:cs="宋体"/>
          <w:color w:val="000000"/>
          <w:kern w:val="0"/>
          <w:szCs w:val="21"/>
        </w:rPr>
        <w:t>日</w:t>
      </w:r>
      <w:r w:rsidRPr="000B69F9">
        <w:rPr>
          <w:rFonts w:ascii="微软雅黑" w:eastAsia="微软雅黑" w:hAnsi="微软雅黑" w:cs="宋体"/>
          <w:color w:val="000000"/>
          <w:kern w:val="0"/>
          <w:szCs w:val="21"/>
        </w:rPr>
        <w:t>。</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2.</w:t>
      </w:r>
      <w:r w:rsidRPr="000B69F9">
        <w:rPr>
          <w:rFonts w:ascii="ˎ̥" w:eastAsia="宋体" w:hAnsi="ˎ̥" w:cs="宋体"/>
          <w:color w:val="000000"/>
          <w:kern w:val="0"/>
          <w:szCs w:val="21"/>
        </w:rPr>
        <w:t>初试科目</w:t>
      </w:r>
      <w:r w:rsidRPr="000B69F9">
        <w:rPr>
          <w:rFonts w:ascii="ˎ̥" w:eastAsia="宋体" w:hAnsi="ˎ̥" w:cs="宋体"/>
          <w:color w:val="000000"/>
          <w:kern w:val="0"/>
          <w:szCs w:val="21"/>
        </w:rPr>
        <w:t xml:space="preserve">  </w:t>
      </w:r>
      <w:r w:rsidRPr="000B69F9">
        <w:rPr>
          <w:rFonts w:ascii="ˎ̥" w:eastAsia="宋体" w:hAnsi="ˎ̥" w:cs="宋体"/>
          <w:color w:val="000000"/>
          <w:kern w:val="0"/>
          <w:szCs w:val="21"/>
        </w:rPr>
        <w:t>管理类联考综合能力和英语</w:t>
      </w:r>
      <w:r w:rsidRPr="000B69F9">
        <w:rPr>
          <w:rFonts w:ascii="ˎ̥" w:eastAsia="宋体" w:hAnsi="ˎ̥" w:cs="宋体"/>
          <w:color w:val="000000"/>
          <w:kern w:val="0"/>
          <w:szCs w:val="21"/>
        </w:rPr>
        <w:t>2</w:t>
      </w:r>
      <w:r w:rsidRPr="000B69F9">
        <w:rPr>
          <w:rFonts w:ascii="ˎ̥" w:eastAsia="宋体" w:hAnsi="ˎ̥" w:cs="宋体"/>
          <w:color w:val="000000"/>
          <w:kern w:val="0"/>
          <w:szCs w:val="21"/>
        </w:rPr>
        <w:t>门，其满分分别为</w:t>
      </w:r>
      <w:r w:rsidRPr="000B69F9">
        <w:rPr>
          <w:rFonts w:ascii="ˎ̥" w:eastAsia="宋体" w:hAnsi="ˎ̥" w:cs="宋体"/>
          <w:color w:val="000000"/>
          <w:kern w:val="0"/>
          <w:szCs w:val="21"/>
        </w:rPr>
        <w:t>200</w:t>
      </w:r>
      <w:r w:rsidRPr="000B69F9">
        <w:rPr>
          <w:rFonts w:ascii="ˎ̥" w:eastAsia="宋体" w:hAnsi="ˎ̥" w:cs="宋体"/>
          <w:color w:val="000000"/>
          <w:kern w:val="0"/>
          <w:szCs w:val="21"/>
        </w:rPr>
        <w:t>分、</w:t>
      </w:r>
      <w:r w:rsidRPr="000B69F9">
        <w:rPr>
          <w:rFonts w:ascii="ˎ̥" w:eastAsia="宋体" w:hAnsi="ˎ̥" w:cs="宋体"/>
          <w:color w:val="000000"/>
          <w:kern w:val="0"/>
          <w:szCs w:val="21"/>
        </w:rPr>
        <w:t>100</w:t>
      </w:r>
      <w:r w:rsidRPr="000B69F9">
        <w:rPr>
          <w:rFonts w:ascii="ˎ̥" w:eastAsia="宋体" w:hAnsi="ˎ̥" w:cs="宋体"/>
          <w:color w:val="000000"/>
          <w:kern w:val="0"/>
          <w:szCs w:val="21"/>
        </w:rPr>
        <w:t>分。</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3.</w:t>
      </w:r>
      <w:r w:rsidRPr="000B69F9">
        <w:rPr>
          <w:rFonts w:ascii="ˎ̥" w:eastAsia="宋体" w:hAnsi="ˎ̥" w:cs="宋体"/>
          <w:color w:val="000000"/>
          <w:kern w:val="0"/>
          <w:szCs w:val="21"/>
        </w:rPr>
        <w:t>考试大纲</w:t>
      </w:r>
      <w:r w:rsidRPr="000B69F9">
        <w:rPr>
          <w:rFonts w:ascii="ˎ̥" w:eastAsia="宋体" w:hAnsi="ˎ̥" w:cs="宋体"/>
          <w:color w:val="000000"/>
          <w:kern w:val="0"/>
          <w:szCs w:val="21"/>
        </w:rPr>
        <w:t xml:space="preserve">   </w:t>
      </w:r>
      <w:r w:rsidRPr="000B69F9">
        <w:rPr>
          <w:rFonts w:ascii="ˎ̥" w:eastAsia="宋体" w:hAnsi="ˎ̥" w:cs="宋体"/>
          <w:color w:val="000000"/>
          <w:kern w:val="0"/>
          <w:szCs w:val="21"/>
        </w:rPr>
        <w:t>请参考教育部考试中心颁布的</w:t>
      </w:r>
      <w:r w:rsidRPr="000B69F9">
        <w:rPr>
          <w:rFonts w:ascii="ˎ̥" w:eastAsia="宋体" w:hAnsi="ˎ̥" w:cs="宋体"/>
          <w:color w:val="000000"/>
          <w:kern w:val="0"/>
          <w:szCs w:val="21"/>
        </w:rPr>
        <w:t>2018</w:t>
      </w:r>
      <w:r w:rsidRPr="000B69F9">
        <w:rPr>
          <w:rFonts w:ascii="微软雅黑" w:eastAsia="微软雅黑" w:hAnsi="微软雅黑" w:cs="宋体"/>
          <w:color w:val="000000"/>
          <w:kern w:val="0"/>
          <w:szCs w:val="21"/>
        </w:rPr>
        <w:t>年</w:t>
      </w:r>
      <w:r w:rsidRPr="000B69F9">
        <w:rPr>
          <w:rFonts w:ascii="ˎ̥" w:eastAsia="宋体" w:hAnsi="ˎ̥" w:cs="宋体"/>
          <w:color w:val="000000"/>
          <w:kern w:val="0"/>
          <w:szCs w:val="21"/>
        </w:rPr>
        <w:t>MBA</w:t>
      </w:r>
      <w:r w:rsidRPr="000B69F9">
        <w:rPr>
          <w:rFonts w:ascii="ˎ̥" w:eastAsia="宋体" w:hAnsi="ˎ̥" w:cs="宋体"/>
          <w:color w:val="000000"/>
          <w:kern w:val="0"/>
          <w:szCs w:val="21"/>
        </w:rPr>
        <w:t>考试大纲。</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4.</w:t>
      </w:r>
      <w:r w:rsidRPr="000B69F9">
        <w:rPr>
          <w:rFonts w:ascii="ˎ̥" w:eastAsia="宋体" w:hAnsi="ˎ̥" w:cs="宋体"/>
          <w:color w:val="000000"/>
          <w:kern w:val="0"/>
          <w:szCs w:val="21"/>
        </w:rPr>
        <w:t>复试</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lastRenderedPageBreak/>
        <w:t>复试一般在</w:t>
      </w:r>
      <w:r w:rsidRPr="000B69F9">
        <w:rPr>
          <w:rFonts w:ascii="ˎ̥" w:eastAsia="宋体" w:hAnsi="ˎ̥" w:cs="宋体"/>
          <w:color w:val="000000"/>
          <w:kern w:val="0"/>
          <w:szCs w:val="21"/>
        </w:rPr>
        <w:t>3</w:t>
      </w:r>
      <w:r w:rsidRPr="000B69F9">
        <w:rPr>
          <w:rFonts w:ascii="微软雅黑" w:eastAsia="微软雅黑" w:hAnsi="微软雅黑" w:cs="宋体"/>
          <w:color w:val="000000"/>
          <w:kern w:val="0"/>
          <w:szCs w:val="21"/>
        </w:rPr>
        <w:t>月底至</w:t>
      </w:r>
      <w:r w:rsidRPr="000B69F9">
        <w:rPr>
          <w:rFonts w:ascii="ˎ̥" w:eastAsia="宋体" w:hAnsi="ˎ̥" w:cs="宋体"/>
          <w:color w:val="000000"/>
          <w:kern w:val="0"/>
          <w:szCs w:val="21"/>
        </w:rPr>
        <w:t>4</w:t>
      </w:r>
      <w:r w:rsidRPr="000B69F9">
        <w:rPr>
          <w:rFonts w:ascii="ˎ̥" w:eastAsia="宋体" w:hAnsi="ˎ̥" w:cs="宋体"/>
          <w:color w:val="000000"/>
          <w:kern w:val="0"/>
          <w:szCs w:val="21"/>
        </w:rPr>
        <w:t>月</w:t>
      </w:r>
      <w:r w:rsidRPr="000B69F9">
        <w:rPr>
          <w:rFonts w:ascii="微软雅黑" w:eastAsia="微软雅黑" w:hAnsi="微软雅黑" w:cs="宋体"/>
          <w:color w:val="000000"/>
          <w:kern w:val="0"/>
          <w:szCs w:val="21"/>
        </w:rPr>
        <w:t>初举行，复试方案将在中国地质大学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经济管理学院网站公布。对通过复试的考生，根据教育部下达给中国地质大学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w:t>
      </w:r>
      <w:r w:rsidRPr="000B69F9">
        <w:rPr>
          <w:rFonts w:ascii="ˎ̥" w:eastAsia="宋体" w:hAnsi="ˎ̥" w:cs="宋体"/>
          <w:color w:val="000000"/>
          <w:kern w:val="0"/>
          <w:szCs w:val="21"/>
        </w:rPr>
        <w:t>的招生规模，按照考生入学考试初、复试成绩及现实表现等综合因素择优录取。</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b/>
          <w:bCs/>
          <w:color w:val="000000"/>
          <w:kern w:val="0"/>
          <w:szCs w:val="21"/>
        </w:rPr>
        <w:t>五、学制和教学形式</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1.</w:t>
      </w:r>
      <w:r w:rsidRPr="000B69F9">
        <w:rPr>
          <w:rFonts w:ascii="ˎ̥" w:eastAsia="宋体" w:hAnsi="ˎ̥" w:cs="宋体"/>
          <w:color w:val="000000"/>
          <w:kern w:val="0"/>
          <w:szCs w:val="21"/>
        </w:rPr>
        <w:t>学习时间：</w:t>
      </w:r>
      <w:r w:rsidRPr="000B69F9">
        <w:rPr>
          <w:rFonts w:ascii="微软雅黑" w:eastAsia="微软雅黑" w:hAnsi="微软雅黑" w:cs="宋体"/>
          <w:color w:val="000000"/>
          <w:kern w:val="0"/>
          <w:szCs w:val="21"/>
        </w:rPr>
        <w:t>学制</w:t>
      </w:r>
      <w:r w:rsidRPr="000B69F9">
        <w:rPr>
          <w:rFonts w:ascii="ˎ̥" w:eastAsia="宋体" w:hAnsi="ˎ̥" w:cs="宋体"/>
          <w:color w:val="000000"/>
          <w:kern w:val="0"/>
          <w:szCs w:val="21"/>
        </w:rPr>
        <w:t>3</w:t>
      </w:r>
      <w:r w:rsidRPr="000B69F9">
        <w:rPr>
          <w:rFonts w:ascii="微软雅黑" w:eastAsia="微软雅黑" w:hAnsi="微软雅黑" w:cs="宋体"/>
          <w:color w:val="000000"/>
          <w:kern w:val="0"/>
          <w:szCs w:val="21"/>
        </w:rPr>
        <w:t>年，可适当延长，不超过</w:t>
      </w:r>
      <w:r w:rsidRPr="000B69F9">
        <w:rPr>
          <w:rFonts w:ascii="ˎ̥" w:eastAsia="宋体" w:hAnsi="ˎ̥" w:cs="宋体"/>
          <w:color w:val="000000"/>
          <w:kern w:val="0"/>
          <w:szCs w:val="21"/>
        </w:rPr>
        <w:t>5</w:t>
      </w:r>
      <w:r w:rsidRPr="000B69F9">
        <w:rPr>
          <w:rFonts w:ascii="ˎ̥" w:eastAsia="宋体" w:hAnsi="ˎ̥" w:cs="宋体"/>
          <w:color w:val="000000"/>
          <w:kern w:val="0"/>
          <w:szCs w:val="21"/>
        </w:rPr>
        <w:t>年</w:t>
      </w:r>
      <w:r w:rsidRPr="000B69F9">
        <w:rPr>
          <w:rFonts w:ascii="微软雅黑" w:eastAsia="微软雅黑" w:hAnsi="微软雅黑" w:cs="宋体"/>
          <w:color w:val="000000"/>
          <w:kern w:val="0"/>
          <w:szCs w:val="21"/>
        </w:rPr>
        <w:t>。</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2.</w:t>
      </w:r>
      <w:r w:rsidRPr="000B69F9">
        <w:rPr>
          <w:rFonts w:ascii="ˎ̥" w:eastAsia="宋体" w:hAnsi="ˎ̥" w:cs="宋体"/>
          <w:color w:val="000000"/>
          <w:kern w:val="0"/>
          <w:szCs w:val="21"/>
        </w:rPr>
        <w:t>学习方式：</w:t>
      </w:r>
      <w:r w:rsidRPr="000B69F9">
        <w:rPr>
          <w:rFonts w:ascii="微软雅黑" w:eastAsia="微软雅黑" w:hAnsi="微软雅黑" w:cs="宋体"/>
          <w:color w:val="000000"/>
          <w:kern w:val="0"/>
          <w:szCs w:val="21"/>
        </w:rPr>
        <w:t>非全日制（不脱产）攻读，按工商管理硕士</w:t>
      </w:r>
      <w:r w:rsidRPr="000B69F9">
        <w:rPr>
          <w:rFonts w:ascii="ˎ̥" w:eastAsia="宋体" w:hAnsi="ˎ̥" w:cs="宋体"/>
          <w:color w:val="000000"/>
          <w:kern w:val="0"/>
          <w:szCs w:val="21"/>
        </w:rPr>
        <w:t>(MBA)</w:t>
      </w:r>
      <w:r w:rsidRPr="000B69F9">
        <w:rPr>
          <w:rFonts w:ascii="ˎ̥" w:eastAsia="宋体" w:hAnsi="ˎ̥" w:cs="宋体"/>
          <w:color w:val="000000"/>
          <w:kern w:val="0"/>
          <w:szCs w:val="21"/>
        </w:rPr>
        <w:t>研究生培养方案进行正规和系统的培养</w:t>
      </w:r>
      <w:r w:rsidRPr="000B69F9">
        <w:rPr>
          <w:rFonts w:ascii="ˎ̥" w:eastAsia="宋体" w:hAnsi="ˎ̥" w:cs="宋体"/>
          <w:color w:val="000000"/>
          <w:kern w:val="0"/>
          <w:szCs w:val="21"/>
        </w:rPr>
        <w:t>(</w:t>
      </w:r>
      <w:r w:rsidRPr="000B69F9">
        <w:rPr>
          <w:rFonts w:ascii="ˎ̥" w:eastAsia="宋体" w:hAnsi="ˎ̥" w:cs="宋体"/>
          <w:color w:val="000000"/>
          <w:kern w:val="0"/>
          <w:szCs w:val="21"/>
        </w:rPr>
        <w:t>具体教学、课程设置、学位论文按有关规定执行，具体事宜请咨询中国地质大学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)MBA</w:t>
      </w:r>
      <w:r w:rsidRPr="000B69F9">
        <w:rPr>
          <w:rFonts w:ascii="ˎ̥" w:eastAsia="宋体" w:hAnsi="ˎ̥" w:cs="宋体"/>
          <w:color w:val="000000"/>
          <w:kern w:val="0"/>
          <w:szCs w:val="21"/>
        </w:rPr>
        <w:t>教育中心</w:t>
      </w:r>
      <w:r w:rsidRPr="000B69F9">
        <w:rPr>
          <w:rFonts w:ascii="ˎ̥" w:eastAsia="宋体" w:hAnsi="ˎ̥" w:cs="宋体"/>
          <w:color w:val="000000"/>
          <w:kern w:val="0"/>
          <w:szCs w:val="21"/>
        </w:rPr>
        <w:t>)</w:t>
      </w:r>
      <w:r w:rsidRPr="000B69F9">
        <w:rPr>
          <w:rFonts w:ascii="ˎ̥" w:eastAsia="宋体" w:hAnsi="ˎ̥" w:cs="宋体"/>
          <w:color w:val="000000"/>
          <w:kern w:val="0"/>
          <w:szCs w:val="21"/>
        </w:rPr>
        <w:t>。</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3.2018</w:t>
      </w:r>
      <w:r w:rsidRPr="000B69F9">
        <w:rPr>
          <w:rFonts w:ascii="微软雅黑" w:eastAsia="微软雅黑" w:hAnsi="微软雅黑" w:cs="宋体"/>
          <w:color w:val="000000"/>
          <w:kern w:val="0"/>
          <w:szCs w:val="21"/>
        </w:rPr>
        <w:t>年中国地质大学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)MBA</w:t>
      </w:r>
      <w:r w:rsidRPr="000B69F9">
        <w:rPr>
          <w:rFonts w:ascii="ˎ̥" w:eastAsia="宋体" w:hAnsi="ˎ̥" w:cs="宋体"/>
          <w:color w:val="000000"/>
          <w:kern w:val="0"/>
          <w:szCs w:val="21"/>
        </w:rPr>
        <w:t>录取类别</w:t>
      </w:r>
      <w:r w:rsidRPr="000B69F9">
        <w:rPr>
          <w:rFonts w:ascii="微软雅黑" w:eastAsia="微软雅黑" w:hAnsi="微软雅黑" w:cs="宋体"/>
          <w:color w:val="000000"/>
          <w:kern w:val="0"/>
          <w:szCs w:val="21"/>
        </w:rPr>
        <w:t>为定向，学校不统一安排住宿。</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b/>
          <w:bCs/>
          <w:color w:val="000000"/>
          <w:kern w:val="0"/>
          <w:szCs w:val="21"/>
        </w:rPr>
        <w:t>六、研究方向</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1</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企业战略与管理（企业家与战略管理</w:t>
      </w:r>
      <w:r w:rsidRPr="000B69F9">
        <w:rPr>
          <w:rFonts w:ascii="ˎ̥" w:eastAsia="宋体" w:hAnsi="ˎ̥" w:cs="宋体"/>
          <w:color w:val="000000"/>
          <w:kern w:val="0"/>
          <w:szCs w:val="21"/>
        </w:rPr>
        <w:t>  </w:t>
      </w:r>
      <w:r w:rsidRPr="000B69F9">
        <w:rPr>
          <w:rFonts w:ascii="微软雅黑" w:eastAsia="微软雅黑" w:hAnsi="微软雅黑" w:cs="宋体"/>
          <w:color w:val="000000"/>
          <w:kern w:val="0"/>
          <w:szCs w:val="21"/>
        </w:rPr>
        <w:t>财务管理</w:t>
      </w:r>
      <w:r w:rsidRPr="000B69F9">
        <w:rPr>
          <w:rFonts w:ascii="ˎ̥" w:eastAsia="宋体" w:hAnsi="ˎ̥" w:cs="宋体"/>
          <w:color w:val="000000"/>
          <w:kern w:val="0"/>
          <w:szCs w:val="21"/>
        </w:rPr>
        <w:t xml:space="preserve">  </w:t>
      </w:r>
      <w:r w:rsidRPr="000B69F9">
        <w:rPr>
          <w:rFonts w:ascii="微软雅黑" w:eastAsia="微软雅黑" w:hAnsi="微软雅黑" w:cs="宋体"/>
          <w:color w:val="000000"/>
          <w:kern w:val="0"/>
          <w:szCs w:val="21"/>
        </w:rPr>
        <w:t>营销管理）</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2</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资源型企业经营管理</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3</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珠宝商务管理</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4</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旅游资源开发管理</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5</w:t>
      </w:r>
      <w:r w:rsidRPr="000B69F9">
        <w:rPr>
          <w:rFonts w:ascii="ˎ̥" w:eastAsia="宋体" w:hAnsi="ˎ̥" w:cs="宋体"/>
          <w:color w:val="000000"/>
          <w:kern w:val="0"/>
          <w:szCs w:val="21"/>
        </w:rPr>
        <w:t>、</w:t>
      </w:r>
      <w:r w:rsidRPr="000B69F9">
        <w:rPr>
          <w:rFonts w:ascii="微软雅黑" w:eastAsia="微软雅黑" w:hAnsi="微软雅黑" w:cs="宋体"/>
          <w:color w:val="000000"/>
          <w:kern w:val="0"/>
          <w:szCs w:val="21"/>
        </w:rPr>
        <w:t>创新创业管理。</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b/>
          <w:bCs/>
          <w:color w:val="000000"/>
          <w:kern w:val="0"/>
          <w:szCs w:val="21"/>
        </w:rPr>
        <w:t>七、学费：</w:t>
      </w:r>
      <w:r w:rsidRPr="000B69F9">
        <w:rPr>
          <w:rFonts w:ascii="ˎ̥" w:eastAsia="宋体" w:hAnsi="ˎ̥" w:cs="宋体"/>
          <w:b/>
          <w:bCs/>
          <w:color w:val="000000"/>
          <w:kern w:val="0"/>
          <w:szCs w:val="21"/>
        </w:rPr>
        <w:t>2.2</w:t>
      </w:r>
      <w:r w:rsidRPr="000B69F9">
        <w:rPr>
          <w:rFonts w:ascii="微软雅黑" w:eastAsia="微软雅黑" w:hAnsi="微软雅黑" w:cs="宋体"/>
          <w:color w:val="000000"/>
          <w:kern w:val="0"/>
          <w:szCs w:val="21"/>
        </w:rPr>
        <w:t>万</w:t>
      </w:r>
      <w:r w:rsidRPr="000B69F9">
        <w:rPr>
          <w:rFonts w:ascii="ˎ̥" w:eastAsia="宋体" w:hAnsi="ˎ̥" w:cs="宋体"/>
          <w:color w:val="000000"/>
          <w:kern w:val="0"/>
          <w:szCs w:val="21"/>
        </w:rPr>
        <w:t>/</w:t>
      </w:r>
      <w:r w:rsidRPr="000B69F9">
        <w:rPr>
          <w:rFonts w:ascii="ˎ̥" w:eastAsia="宋体" w:hAnsi="ˎ̥" w:cs="宋体"/>
          <w:color w:val="000000"/>
          <w:kern w:val="0"/>
          <w:szCs w:val="21"/>
        </w:rPr>
        <w:t>年，按</w:t>
      </w:r>
      <w:r w:rsidRPr="000B69F9">
        <w:rPr>
          <w:rFonts w:ascii="ˎ̥" w:eastAsia="宋体" w:hAnsi="ˎ̥" w:cs="宋体"/>
          <w:color w:val="000000"/>
          <w:kern w:val="0"/>
          <w:szCs w:val="21"/>
        </w:rPr>
        <w:t>3</w:t>
      </w:r>
      <w:r w:rsidRPr="000B69F9">
        <w:rPr>
          <w:rFonts w:ascii="ˎ̥" w:eastAsia="宋体" w:hAnsi="ˎ̥" w:cs="宋体"/>
          <w:color w:val="000000"/>
          <w:kern w:val="0"/>
          <w:szCs w:val="21"/>
        </w:rPr>
        <w:t>年收取</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b/>
          <w:bCs/>
          <w:color w:val="000000"/>
          <w:kern w:val="0"/>
          <w:szCs w:val="21"/>
        </w:rPr>
        <w:t>八、学位授予</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lastRenderedPageBreak/>
        <w:t>按中国地质大学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w:t>
      </w:r>
      <w:r w:rsidRPr="000B69F9">
        <w:rPr>
          <w:rFonts w:ascii="ˎ̥" w:eastAsia="宋体" w:hAnsi="ˎ̥" w:cs="宋体"/>
          <w:color w:val="000000"/>
          <w:kern w:val="0"/>
          <w:szCs w:val="21"/>
        </w:rPr>
        <w:t>工商管理硕士</w:t>
      </w:r>
      <w:r w:rsidRPr="000B69F9">
        <w:rPr>
          <w:rFonts w:ascii="ˎ̥" w:eastAsia="宋体" w:hAnsi="ˎ̥" w:cs="宋体"/>
          <w:color w:val="000000"/>
          <w:kern w:val="0"/>
          <w:szCs w:val="21"/>
        </w:rPr>
        <w:t>(MBA)</w:t>
      </w:r>
      <w:r w:rsidRPr="000B69F9">
        <w:rPr>
          <w:rFonts w:ascii="ˎ̥" w:eastAsia="宋体" w:hAnsi="ˎ̥" w:cs="宋体"/>
          <w:color w:val="000000"/>
          <w:kern w:val="0"/>
          <w:szCs w:val="21"/>
        </w:rPr>
        <w:t>研究生培养的要求，取得规定学分，完成学位论文并通过论文答辩，经校学位评定委员会通过后，由中国地质大学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w:t>
      </w:r>
      <w:r w:rsidRPr="000B69F9">
        <w:rPr>
          <w:rFonts w:ascii="ˎ̥" w:eastAsia="宋体" w:hAnsi="ˎ̥" w:cs="宋体"/>
          <w:color w:val="000000"/>
          <w:kern w:val="0"/>
          <w:szCs w:val="21"/>
        </w:rPr>
        <w:t>颁发</w:t>
      </w:r>
      <w:r w:rsidRPr="000B69F9">
        <w:rPr>
          <w:rFonts w:ascii="微软雅黑" w:eastAsia="微软雅黑" w:hAnsi="微软雅黑" w:cs="宋体"/>
          <w:color w:val="000000"/>
          <w:kern w:val="0"/>
          <w:szCs w:val="21"/>
        </w:rPr>
        <w:t>注明</w:t>
      </w:r>
      <w:r w:rsidRPr="000B69F9">
        <w:rPr>
          <w:rFonts w:ascii="ˎ̥" w:eastAsia="宋体" w:hAnsi="ˎ̥" w:cs="宋体"/>
          <w:color w:val="000000"/>
          <w:kern w:val="0"/>
          <w:szCs w:val="21"/>
        </w:rPr>
        <w:t>“</w:t>
      </w:r>
      <w:r w:rsidRPr="000B69F9">
        <w:rPr>
          <w:rFonts w:ascii="ˎ̥" w:eastAsia="宋体" w:hAnsi="ˎ̥" w:cs="宋体"/>
          <w:color w:val="000000"/>
          <w:kern w:val="0"/>
          <w:szCs w:val="21"/>
        </w:rPr>
        <w:t>非全日制学习</w:t>
      </w:r>
      <w:r w:rsidRPr="000B69F9">
        <w:rPr>
          <w:rFonts w:ascii="ˎ̥" w:eastAsia="宋体" w:hAnsi="ˎ̥" w:cs="宋体"/>
          <w:color w:val="000000"/>
          <w:kern w:val="0"/>
          <w:szCs w:val="21"/>
        </w:rPr>
        <w:t>”</w:t>
      </w:r>
      <w:r w:rsidRPr="000B69F9">
        <w:rPr>
          <w:rFonts w:ascii="ˎ̥" w:eastAsia="宋体" w:hAnsi="ˎ̥" w:cs="宋体"/>
          <w:color w:val="000000"/>
          <w:kern w:val="0"/>
          <w:szCs w:val="21"/>
        </w:rPr>
        <w:t>的</w:t>
      </w:r>
      <w:r w:rsidRPr="000B69F9">
        <w:rPr>
          <w:rFonts w:ascii="微软雅黑" w:eastAsia="微软雅黑" w:hAnsi="微软雅黑" w:cs="宋体"/>
          <w:color w:val="000000"/>
          <w:kern w:val="0"/>
          <w:szCs w:val="21"/>
        </w:rPr>
        <w:t>研究生毕业证书，并授予工商管理硕士</w:t>
      </w:r>
      <w:r w:rsidRPr="000B69F9">
        <w:rPr>
          <w:rFonts w:ascii="ˎ̥" w:eastAsia="宋体" w:hAnsi="ˎ̥" w:cs="宋体"/>
          <w:color w:val="000000"/>
          <w:kern w:val="0"/>
          <w:szCs w:val="21"/>
        </w:rPr>
        <w:t>(MBA)</w:t>
      </w:r>
      <w:r w:rsidRPr="000B69F9">
        <w:rPr>
          <w:rFonts w:ascii="ˎ̥" w:eastAsia="宋体" w:hAnsi="ˎ̥" w:cs="宋体"/>
          <w:color w:val="000000"/>
          <w:kern w:val="0"/>
          <w:szCs w:val="21"/>
        </w:rPr>
        <w:t>专业学位。</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b/>
          <w:bCs/>
          <w:color w:val="000000"/>
          <w:kern w:val="0"/>
          <w:szCs w:val="21"/>
        </w:rPr>
        <w:t>九、联系方式</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通信地址：武汉市武昌鲁磨路</w:t>
      </w:r>
      <w:r w:rsidRPr="000B69F9">
        <w:rPr>
          <w:rFonts w:ascii="ˎ̥" w:eastAsia="宋体" w:hAnsi="ˎ̥" w:cs="宋体"/>
          <w:color w:val="000000"/>
          <w:kern w:val="0"/>
          <w:szCs w:val="21"/>
        </w:rPr>
        <w:t>388</w:t>
      </w:r>
      <w:r w:rsidRPr="000B69F9">
        <w:rPr>
          <w:rFonts w:ascii="ˎ̥" w:eastAsia="宋体" w:hAnsi="ˎ̥" w:cs="宋体"/>
          <w:color w:val="000000"/>
          <w:kern w:val="0"/>
          <w:szCs w:val="21"/>
        </w:rPr>
        <w:t>号中国地质大学</w:t>
      </w:r>
      <w:r w:rsidRPr="000B69F9">
        <w:rPr>
          <w:rFonts w:ascii="ˎ̥" w:eastAsia="宋体" w:hAnsi="ˎ̥" w:cs="宋体"/>
          <w:color w:val="000000"/>
          <w:kern w:val="0"/>
          <w:szCs w:val="21"/>
        </w:rPr>
        <w:t>(</w:t>
      </w:r>
      <w:r w:rsidRPr="000B69F9">
        <w:rPr>
          <w:rFonts w:ascii="ˎ̥" w:eastAsia="宋体" w:hAnsi="ˎ̥" w:cs="宋体"/>
          <w:color w:val="000000"/>
          <w:kern w:val="0"/>
          <w:szCs w:val="21"/>
        </w:rPr>
        <w:t>武汉</w:t>
      </w:r>
      <w:r w:rsidRPr="000B69F9">
        <w:rPr>
          <w:rFonts w:ascii="ˎ̥" w:eastAsia="宋体" w:hAnsi="ˎ̥" w:cs="宋体"/>
          <w:color w:val="000000"/>
          <w:kern w:val="0"/>
          <w:szCs w:val="21"/>
        </w:rPr>
        <w:t>) </w:t>
      </w:r>
      <w:r w:rsidRPr="000B69F9">
        <w:rPr>
          <w:rFonts w:ascii="微软雅黑" w:eastAsia="微软雅黑" w:hAnsi="微软雅黑" w:cs="宋体"/>
          <w:color w:val="000000"/>
          <w:kern w:val="0"/>
          <w:szCs w:val="21"/>
        </w:rPr>
        <w:t>经济管理学院</w:t>
      </w:r>
      <w:r w:rsidRPr="000B69F9">
        <w:rPr>
          <w:rFonts w:ascii="ˎ̥" w:eastAsia="宋体" w:hAnsi="ˎ̥" w:cs="宋体"/>
          <w:color w:val="000000"/>
          <w:kern w:val="0"/>
          <w:szCs w:val="21"/>
        </w:rPr>
        <w:t> </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ˎ̥" w:eastAsia="宋体" w:hAnsi="ˎ̥" w:cs="宋体"/>
          <w:color w:val="000000"/>
          <w:kern w:val="0"/>
          <w:szCs w:val="21"/>
        </w:rPr>
        <w:t>           </w:t>
      </w:r>
      <w:r w:rsidRPr="000B69F9">
        <w:rPr>
          <w:rFonts w:ascii="微软雅黑" w:eastAsia="微软雅黑" w:hAnsi="微软雅黑" w:cs="宋体"/>
          <w:color w:val="000000"/>
          <w:kern w:val="0"/>
          <w:szCs w:val="21"/>
        </w:rPr>
        <w:t>北三楼</w:t>
      </w:r>
      <w:r w:rsidRPr="000B69F9">
        <w:rPr>
          <w:rFonts w:ascii="ˎ̥" w:eastAsia="宋体" w:hAnsi="ˎ̥" w:cs="宋体"/>
          <w:color w:val="000000"/>
          <w:kern w:val="0"/>
          <w:szCs w:val="21"/>
        </w:rPr>
        <w:t>MBA</w:t>
      </w:r>
      <w:r w:rsidRPr="000B69F9">
        <w:rPr>
          <w:rFonts w:ascii="ˎ̥" w:eastAsia="宋体" w:hAnsi="ˎ̥" w:cs="宋体"/>
          <w:color w:val="000000"/>
          <w:kern w:val="0"/>
          <w:szCs w:val="21"/>
        </w:rPr>
        <w:t>教育中心</w:t>
      </w:r>
    </w:p>
    <w:p w:rsidR="000B69F9" w:rsidRPr="000B69F9" w:rsidRDefault="000B69F9" w:rsidP="000B69F9">
      <w:pPr>
        <w:widowControl/>
        <w:spacing w:before="100" w:beforeAutospacing="1" w:after="100" w:afterAutospacing="1" w:line="330" w:lineRule="atLeast"/>
        <w:jc w:val="left"/>
        <w:rPr>
          <w:rFonts w:ascii="ˎ̥" w:eastAsia="宋体" w:hAnsi="ˎ̥" w:cs="宋体"/>
          <w:color w:val="000000"/>
          <w:kern w:val="0"/>
          <w:szCs w:val="21"/>
        </w:rPr>
      </w:pPr>
      <w:r w:rsidRPr="000B69F9">
        <w:rPr>
          <w:rFonts w:ascii="微软雅黑" w:eastAsia="微软雅黑" w:hAnsi="微软雅黑" w:cs="宋体"/>
          <w:color w:val="000000"/>
          <w:kern w:val="0"/>
          <w:szCs w:val="21"/>
        </w:rPr>
        <w:t>电</w:t>
      </w:r>
      <w:r w:rsidRPr="000B69F9">
        <w:rPr>
          <w:rFonts w:ascii="ˎ̥" w:eastAsia="宋体" w:hAnsi="ˎ̥" w:cs="宋体"/>
          <w:color w:val="000000"/>
          <w:kern w:val="0"/>
          <w:szCs w:val="21"/>
        </w:rPr>
        <w:t xml:space="preserve"> </w:t>
      </w:r>
      <w:r w:rsidRPr="000B69F9">
        <w:rPr>
          <w:rFonts w:ascii="微软雅黑" w:eastAsia="微软雅黑" w:hAnsi="微软雅黑" w:cs="宋体"/>
          <w:color w:val="000000"/>
          <w:kern w:val="0"/>
          <w:szCs w:val="21"/>
        </w:rPr>
        <w:t>话：</w:t>
      </w:r>
      <w:r w:rsidRPr="000B69F9">
        <w:rPr>
          <w:rFonts w:ascii="ˎ̥" w:eastAsia="宋体" w:hAnsi="ˎ̥" w:cs="宋体"/>
          <w:color w:val="000000"/>
          <w:kern w:val="0"/>
          <w:szCs w:val="21"/>
        </w:rPr>
        <w:t>027-67883409</w:t>
      </w:r>
      <w:r w:rsidRPr="000B69F9">
        <w:rPr>
          <w:rFonts w:ascii="ˎ̥" w:eastAsia="宋体" w:hAnsi="ˎ̥" w:cs="宋体"/>
          <w:color w:val="000000"/>
          <w:kern w:val="0"/>
          <w:szCs w:val="21"/>
        </w:rPr>
        <w:t>（邓老师、胡老师）</w:t>
      </w:r>
    </w:p>
    <w:p w:rsidR="00471BAB" w:rsidRPr="000B69F9" w:rsidRDefault="000B69F9" w:rsidP="000B69F9">
      <w:pPr>
        <w:rPr>
          <w:szCs w:val="21"/>
        </w:rPr>
      </w:pPr>
      <w:r w:rsidRPr="000B69F9">
        <w:rPr>
          <w:rFonts w:ascii="微软雅黑" w:eastAsia="微软雅黑" w:hAnsi="微软雅黑" w:cs="宋体"/>
          <w:color w:val="000000"/>
          <w:kern w:val="0"/>
          <w:szCs w:val="21"/>
        </w:rPr>
        <w:t>邮</w:t>
      </w:r>
      <w:r w:rsidRPr="000B69F9">
        <w:rPr>
          <w:rFonts w:ascii="ˎ̥" w:eastAsia="宋体" w:hAnsi="ˎ̥" w:cs="宋体"/>
          <w:color w:val="000000"/>
          <w:kern w:val="0"/>
          <w:szCs w:val="21"/>
        </w:rPr>
        <w:t xml:space="preserve"> </w:t>
      </w:r>
      <w:r w:rsidRPr="000B69F9">
        <w:rPr>
          <w:rFonts w:ascii="微软雅黑" w:eastAsia="微软雅黑" w:hAnsi="微软雅黑" w:cs="宋体"/>
          <w:color w:val="000000"/>
          <w:kern w:val="0"/>
          <w:szCs w:val="21"/>
        </w:rPr>
        <w:t>箱：</w:t>
      </w:r>
      <w:r w:rsidRPr="000B69F9">
        <w:rPr>
          <w:rFonts w:ascii="ˎ̥" w:eastAsia="宋体" w:hAnsi="ˎ̥" w:cs="宋体"/>
          <w:color w:val="000000"/>
          <w:kern w:val="0"/>
          <w:szCs w:val="21"/>
        </w:rPr>
        <w:t>mbacug@163.com</w:t>
      </w:r>
    </w:p>
    <w:sectPr w:rsidR="00471BAB" w:rsidRPr="000B69F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ˎ̥">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802"/>
    <w:rsid w:val="000B69F9"/>
    <w:rsid w:val="00471BAB"/>
    <w:rsid w:val="00BB0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15187F-B111-48DF-A3C7-6FBA9251E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69F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379</Words>
  <Characters>2165</Characters>
  <Application>Microsoft Office Word</Application>
  <DocSecurity>0</DocSecurity>
  <Lines>18</Lines>
  <Paragraphs>5</Paragraphs>
  <ScaleCrop>false</ScaleCrop>
  <Company/>
  <LinksUpToDate>false</LinksUpToDate>
  <CharactersWithSpaces>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2017-09-15T09:16:00Z</dcterms:created>
  <dcterms:modified xsi:type="dcterms:W3CDTF">2017-09-15T09:17:00Z</dcterms:modified>
</cp:coreProperties>
</file>